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536BE">
        <w:rPr>
          <w:rFonts w:ascii="Times New Roman" w:hAnsi="Times New Roman" w:cs="Times New Roman"/>
          <w:b/>
          <w:sz w:val="28"/>
          <w:szCs w:val="28"/>
        </w:rPr>
        <w:t>ноябрь</w:t>
      </w:r>
      <w:r w:rsidR="00DD0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DA4">
        <w:rPr>
          <w:rFonts w:ascii="Times New Roman" w:hAnsi="Times New Roman" w:cs="Times New Roman"/>
          <w:b/>
          <w:sz w:val="28"/>
          <w:szCs w:val="28"/>
        </w:rPr>
        <w:t>2021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01.</w:t>
      </w:r>
      <w:r w:rsidR="001A4D67">
        <w:rPr>
          <w:rFonts w:ascii="Times New Roman" w:hAnsi="Times New Roman" w:cs="Times New Roman"/>
          <w:b/>
          <w:sz w:val="26"/>
          <w:szCs w:val="26"/>
        </w:rPr>
        <w:t>1</w:t>
      </w:r>
      <w:r w:rsidR="005536BE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40662" w:rsidRPr="00FD41BC">
        <w:rPr>
          <w:rFonts w:ascii="Times New Roman" w:hAnsi="Times New Roman" w:cs="Times New Roman"/>
          <w:b/>
          <w:sz w:val="26"/>
          <w:szCs w:val="26"/>
        </w:rPr>
        <w:t>3</w:t>
      </w:r>
      <w:r w:rsidR="005536BE">
        <w:rPr>
          <w:rFonts w:ascii="Times New Roman" w:hAnsi="Times New Roman" w:cs="Times New Roman"/>
          <w:b/>
          <w:sz w:val="26"/>
          <w:szCs w:val="26"/>
        </w:rPr>
        <w:t>0</w:t>
      </w:r>
      <w:r w:rsidR="00113856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1A4D67">
        <w:rPr>
          <w:rFonts w:ascii="Times New Roman" w:hAnsi="Times New Roman" w:cs="Times New Roman"/>
          <w:b/>
          <w:sz w:val="26"/>
          <w:szCs w:val="26"/>
        </w:rPr>
        <w:t>1</w:t>
      </w:r>
      <w:r w:rsidR="005536BE">
        <w:rPr>
          <w:rFonts w:ascii="Times New Roman" w:hAnsi="Times New Roman" w:cs="Times New Roman"/>
          <w:b/>
          <w:sz w:val="26"/>
          <w:szCs w:val="26"/>
        </w:rPr>
        <w:t>1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21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0E58EF">
        <w:rPr>
          <w:rFonts w:ascii="Times New Roman" w:hAnsi="Times New Roman" w:cs="Times New Roman"/>
          <w:sz w:val="26"/>
          <w:szCs w:val="26"/>
        </w:rPr>
        <w:t>90</w:t>
      </w:r>
      <w:r w:rsidR="00453E4D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0E58EF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431F84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AD329B">
        <w:rPr>
          <w:rFonts w:ascii="Times New Roman" w:hAnsi="Times New Roman" w:cs="Times New Roman"/>
          <w:sz w:val="26"/>
          <w:szCs w:val="26"/>
        </w:rPr>
        <w:t>9</w:t>
      </w:r>
      <w:r w:rsidR="0022167E">
        <w:rPr>
          <w:rFonts w:ascii="Times New Roman" w:hAnsi="Times New Roman" w:cs="Times New Roman"/>
          <w:sz w:val="26"/>
          <w:szCs w:val="26"/>
        </w:rPr>
        <w:t>5</w:t>
      </w:r>
      <w:r w:rsidR="00AD329B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7865BC">
        <w:rPr>
          <w:rFonts w:ascii="Times New Roman" w:hAnsi="Times New Roman" w:cs="Times New Roman"/>
          <w:sz w:val="26"/>
          <w:szCs w:val="26"/>
        </w:rPr>
        <w:t>ов</w:t>
      </w:r>
      <w:r w:rsidR="00431F84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431F84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431F84">
        <w:rPr>
          <w:rFonts w:ascii="Times New Roman" w:hAnsi="Times New Roman" w:cs="Times New Roman"/>
          <w:bCs/>
          <w:sz w:val="26"/>
          <w:szCs w:val="26"/>
        </w:rPr>
        <w:t>5</w:t>
      </w:r>
      <w:r w:rsidR="00431F84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коллективных</w:t>
      </w:r>
      <w:r w:rsidR="000673C4" w:rsidRPr="00FD41BC">
        <w:rPr>
          <w:rFonts w:ascii="Times New Roman" w:hAnsi="Times New Roman" w:cs="Times New Roman"/>
          <w:sz w:val="26"/>
          <w:szCs w:val="26"/>
        </w:rPr>
        <w:t xml:space="preserve">. 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7865BC">
        <w:rPr>
          <w:rFonts w:ascii="Times New Roman" w:hAnsi="Times New Roman" w:cs="Times New Roman"/>
          <w:sz w:val="26"/>
          <w:szCs w:val="26"/>
        </w:rPr>
        <w:t xml:space="preserve">ноябрь </w:t>
      </w:r>
      <w:r w:rsidR="000E2BD4" w:rsidRPr="00FD41BC">
        <w:rPr>
          <w:rFonts w:ascii="Times New Roman" w:hAnsi="Times New Roman" w:cs="Times New Roman"/>
          <w:sz w:val="26"/>
          <w:szCs w:val="26"/>
        </w:rPr>
        <w:t>2021</w:t>
      </w:r>
      <w:r w:rsidR="00200044" w:rsidRPr="00FD41BC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>
        <w:rPr>
          <w:rFonts w:ascii="Times New Roman" w:hAnsi="Times New Roman" w:cs="Times New Roman"/>
          <w:sz w:val="26"/>
          <w:szCs w:val="26"/>
        </w:rPr>
        <w:t xml:space="preserve"> </w:t>
      </w:r>
      <w:r w:rsidR="006A61FB" w:rsidRPr="006A61FB">
        <w:rPr>
          <w:rFonts w:ascii="Times New Roman" w:hAnsi="Times New Roman" w:cs="Times New Roman"/>
          <w:color w:val="000000" w:themeColor="text1"/>
          <w:sz w:val="26"/>
          <w:szCs w:val="26"/>
        </w:rPr>
        <w:t>131</w:t>
      </w:r>
      <w:r w:rsidR="006A61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2F42" w:rsidRPr="00FD41BC">
        <w:rPr>
          <w:rFonts w:ascii="Times New Roman" w:hAnsi="Times New Roman" w:cs="Times New Roman"/>
          <w:sz w:val="26"/>
          <w:szCs w:val="26"/>
        </w:rPr>
        <w:t>сообщени</w:t>
      </w:r>
      <w:r w:rsidR="006A61FB">
        <w:rPr>
          <w:rFonts w:ascii="Times New Roman" w:hAnsi="Times New Roman" w:cs="Times New Roman"/>
          <w:sz w:val="26"/>
          <w:szCs w:val="26"/>
        </w:rPr>
        <w:t>е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, в ПОС. Госуслуги поступило </w:t>
      </w:r>
      <w:r w:rsidR="00241626"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 w:rsidR="0044475A" w:rsidRPr="003F6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2F42" w:rsidRPr="003F6660">
        <w:rPr>
          <w:rFonts w:ascii="Times New Roman" w:hAnsi="Times New Roman" w:cs="Times New Roman"/>
          <w:sz w:val="26"/>
          <w:szCs w:val="26"/>
        </w:rPr>
        <w:t>сообщений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D41FD" w:rsidRPr="00FD41BC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Федерации» (личный прием граждан), </w:t>
      </w:r>
      <w:r w:rsidR="008B2904">
        <w:rPr>
          <w:rFonts w:ascii="Times New Roman" w:hAnsi="Times New Roman" w:cs="Times New Roman"/>
          <w:bCs/>
          <w:sz w:val="26"/>
          <w:szCs w:val="26"/>
        </w:rPr>
        <w:t>а</w:t>
      </w:r>
      <w:r w:rsidR="008B2904"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8B2904">
        <w:rPr>
          <w:rFonts w:ascii="Times New Roman" w:hAnsi="Times New Roman" w:cs="Times New Roman"/>
          <w:sz w:val="26"/>
          <w:szCs w:val="26"/>
        </w:rPr>
        <w:t>страции города за период с 01.1</w:t>
      </w:r>
      <w:r w:rsidR="007865BC">
        <w:rPr>
          <w:rFonts w:ascii="Times New Roman" w:hAnsi="Times New Roman" w:cs="Times New Roman"/>
          <w:sz w:val="26"/>
          <w:szCs w:val="26"/>
        </w:rPr>
        <w:t>1</w:t>
      </w:r>
      <w:r w:rsidR="008B2904">
        <w:rPr>
          <w:rFonts w:ascii="Times New Roman" w:hAnsi="Times New Roman" w:cs="Times New Roman"/>
          <w:sz w:val="26"/>
          <w:szCs w:val="26"/>
        </w:rPr>
        <w:t xml:space="preserve">.2021 </w:t>
      </w:r>
      <w:r w:rsidR="008B2904" w:rsidRPr="00BC44A8">
        <w:rPr>
          <w:rFonts w:ascii="Times New Roman" w:hAnsi="Times New Roman" w:cs="Times New Roman"/>
          <w:sz w:val="26"/>
          <w:szCs w:val="26"/>
        </w:rPr>
        <w:t xml:space="preserve">по </w:t>
      </w:r>
      <w:r w:rsidR="008B2904">
        <w:rPr>
          <w:rFonts w:ascii="Times New Roman" w:hAnsi="Times New Roman" w:cs="Times New Roman"/>
          <w:sz w:val="26"/>
          <w:szCs w:val="26"/>
        </w:rPr>
        <w:t>3</w:t>
      </w:r>
      <w:r w:rsidR="007865BC">
        <w:rPr>
          <w:rFonts w:ascii="Times New Roman" w:hAnsi="Times New Roman" w:cs="Times New Roman"/>
          <w:sz w:val="26"/>
          <w:szCs w:val="26"/>
        </w:rPr>
        <w:t>0</w:t>
      </w:r>
      <w:r w:rsidR="008B2904" w:rsidRPr="00BC44A8">
        <w:rPr>
          <w:rFonts w:ascii="Times New Roman" w:hAnsi="Times New Roman" w:cs="Times New Roman"/>
          <w:sz w:val="26"/>
          <w:szCs w:val="26"/>
        </w:rPr>
        <w:t>.</w:t>
      </w:r>
      <w:r w:rsidR="008B2904">
        <w:rPr>
          <w:rFonts w:ascii="Times New Roman" w:hAnsi="Times New Roman" w:cs="Times New Roman"/>
          <w:sz w:val="26"/>
          <w:szCs w:val="26"/>
        </w:rPr>
        <w:t>1</w:t>
      </w:r>
      <w:r w:rsidR="007865BC">
        <w:rPr>
          <w:rFonts w:ascii="Times New Roman" w:hAnsi="Times New Roman" w:cs="Times New Roman"/>
          <w:sz w:val="26"/>
          <w:szCs w:val="26"/>
        </w:rPr>
        <w:t>1</w:t>
      </w:r>
      <w:r w:rsidR="008B2904" w:rsidRPr="00BC44A8">
        <w:rPr>
          <w:rFonts w:ascii="Times New Roman" w:hAnsi="Times New Roman" w:cs="Times New Roman"/>
          <w:sz w:val="26"/>
          <w:szCs w:val="26"/>
        </w:rPr>
        <w:t>.202</w:t>
      </w:r>
      <w:r w:rsidR="008B2904">
        <w:rPr>
          <w:rFonts w:ascii="Times New Roman" w:hAnsi="Times New Roman" w:cs="Times New Roman"/>
          <w:sz w:val="26"/>
          <w:szCs w:val="26"/>
        </w:rPr>
        <w:t>1</w:t>
      </w:r>
      <w:r w:rsidR="008B2904" w:rsidRPr="00BC44A8">
        <w:rPr>
          <w:rFonts w:ascii="Times New Roman" w:hAnsi="Times New Roman" w:cs="Times New Roman"/>
          <w:sz w:val="26"/>
          <w:szCs w:val="26"/>
        </w:rPr>
        <w:t xml:space="preserve"> проведен</w:t>
      </w:r>
      <w:r w:rsidR="008B2904">
        <w:rPr>
          <w:rFonts w:ascii="Times New Roman" w:hAnsi="Times New Roman" w:cs="Times New Roman"/>
          <w:sz w:val="26"/>
          <w:szCs w:val="26"/>
        </w:rPr>
        <w:t>о</w:t>
      </w:r>
      <w:r w:rsidR="008B290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8B2904">
        <w:rPr>
          <w:rFonts w:ascii="Times New Roman" w:hAnsi="Times New Roman" w:cs="Times New Roman"/>
          <w:sz w:val="26"/>
          <w:szCs w:val="26"/>
        </w:rPr>
        <w:t>1</w:t>
      </w:r>
      <w:r w:rsidR="007865BC">
        <w:rPr>
          <w:rFonts w:ascii="Times New Roman" w:hAnsi="Times New Roman" w:cs="Times New Roman"/>
          <w:sz w:val="26"/>
          <w:szCs w:val="26"/>
        </w:rPr>
        <w:t>0</w:t>
      </w:r>
      <w:r w:rsidR="008B2904" w:rsidRPr="00BC44A8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8B2904">
        <w:rPr>
          <w:rFonts w:ascii="Times New Roman" w:hAnsi="Times New Roman" w:cs="Times New Roman"/>
          <w:sz w:val="26"/>
          <w:szCs w:val="26"/>
        </w:rPr>
        <w:t>ов граждан, из них Г</w:t>
      </w:r>
      <w:r w:rsidR="008B2904" w:rsidRPr="00BC44A8">
        <w:rPr>
          <w:rFonts w:ascii="Times New Roman" w:hAnsi="Times New Roman" w:cs="Times New Roman"/>
          <w:sz w:val="26"/>
          <w:szCs w:val="26"/>
        </w:rPr>
        <w:t xml:space="preserve">лавой города </w:t>
      </w:r>
      <w:r w:rsidR="00F521FD" w:rsidRPr="00FD41BC">
        <w:rPr>
          <w:rFonts w:ascii="Times New Roman" w:hAnsi="Times New Roman" w:cs="Times New Roman"/>
          <w:sz w:val="26"/>
          <w:szCs w:val="26"/>
        </w:rPr>
        <w:t>проведен</w:t>
      </w:r>
      <w:r w:rsidR="00F521FD">
        <w:rPr>
          <w:rFonts w:ascii="Times New Roman" w:hAnsi="Times New Roman" w:cs="Times New Roman"/>
          <w:sz w:val="26"/>
          <w:szCs w:val="26"/>
        </w:rPr>
        <w:t>о 9</w:t>
      </w:r>
      <w:r w:rsidR="00F521FD" w:rsidRPr="00FD41BC">
        <w:rPr>
          <w:rFonts w:ascii="Times New Roman" w:hAnsi="Times New Roman" w:cs="Times New Roman"/>
          <w:sz w:val="26"/>
          <w:szCs w:val="26"/>
        </w:rPr>
        <w:t xml:space="preserve"> личны</w:t>
      </w:r>
      <w:r w:rsidR="00F521FD">
        <w:rPr>
          <w:rFonts w:ascii="Times New Roman" w:hAnsi="Times New Roman" w:cs="Times New Roman"/>
          <w:sz w:val="26"/>
          <w:szCs w:val="26"/>
        </w:rPr>
        <w:t>х</w:t>
      </w:r>
      <w:r w:rsidR="00F521FD" w:rsidRPr="00FD41BC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F521FD">
        <w:rPr>
          <w:rFonts w:ascii="Times New Roman" w:hAnsi="Times New Roman" w:cs="Times New Roman"/>
          <w:sz w:val="26"/>
          <w:szCs w:val="26"/>
        </w:rPr>
        <w:t>ов</w:t>
      </w:r>
      <w:r w:rsidR="00F521FD" w:rsidRPr="00FD41BC">
        <w:rPr>
          <w:rFonts w:ascii="Times New Roman" w:hAnsi="Times New Roman" w:cs="Times New Roman"/>
          <w:sz w:val="26"/>
          <w:szCs w:val="26"/>
        </w:rPr>
        <w:t xml:space="preserve"> граждан, принят</w:t>
      </w:r>
      <w:r w:rsidR="00F521FD">
        <w:rPr>
          <w:rFonts w:ascii="Times New Roman" w:hAnsi="Times New Roman" w:cs="Times New Roman"/>
          <w:sz w:val="26"/>
          <w:szCs w:val="26"/>
        </w:rPr>
        <w:t>о</w:t>
      </w:r>
      <w:r w:rsidR="00F521FD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327DC9">
        <w:rPr>
          <w:rFonts w:ascii="Times New Roman" w:hAnsi="Times New Roman" w:cs="Times New Roman"/>
          <w:sz w:val="26"/>
          <w:szCs w:val="26"/>
        </w:rPr>
        <w:t>20</w:t>
      </w:r>
      <w:r w:rsidR="00F521FD" w:rsidRPr="00FD41BC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431F84">
        <w:rPr>
          <w:rFonts w:ascii="Times New Roman" w:hAnsi="Times New Roman" w:cs="Times New Roman"/>
          <w:sz w:val="26"/>
          <w:szCs w:val="26"/>
        </w:rPr>
        <w:t xml:space="preserve">, заместителем главы города проведен 1 личный прием, принят 1 гражданин. 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ФЗ в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5014E" w:rsidRPr="00FD41BC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B03A5C">
        <w:rPr>
          <w:rFonts w:ascii="Times New Roman" w:hAnsi="Times New Roman" w:cs="Times New Roman"/>
          <w:bCs/>
          <w:sz w:val="26"/>
          <w:szCs w:val="26"/>
        </w:rPr>
        <w:t>2</w:t>
      </w:r>
      <w:r w:rsidR="000C56F6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с</w:t>
      </w:r>
      <w:r w:rsidR="00B03A5C">
        <w:rPr>
          <w:rFonts w:ascii="Times New Roman" w:hAnsi="Times New Roman" w:cs="Times New Roman"/>
          <w:bCs/>
          <w:sz w:val="26"/>
          <w:szCs w:val="26"/>
        </w:rPr>
        <w:t>а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6B68B8">
        <w:rPr>
          <w:rFonts w:ascii="Times New Roman" w:hAnsi="Times New Roman" w:cs="Times New Roman"/>
          <w:bCs/>
          <w:sz w:val="26"/>
          <w:szCs w:val="26"/>
        </w:rPr>
        <w:t>3</w:t>
      </w:r>
      <w:r w:rsidR="00F82733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 w:rsidRPr="00FD41BC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 w:rsidRPr="00FD41BC">
        <w:rPr>
          <w:rFonts w:ascii="Times New Roman" w:hAnsi="Times New Roman" w:cs="Times New Roman"/>
          <w:bCs/>
          <w:sz w:val="26"/>
          <w:szCs w:val="26"/>
        </w:rPr>
        <w:t>и</w:t>
      </w:r>
      <w:r w:rsidR="006B68B8">
        <w:rPr>
          <w:rFonts w:ascii="Times New Roman" w:hAnsi="Times New Roman" w:cs="Times New Roman"/>
          <w:bCs/>
          <w:sz w:val="26"/>
          <w:szCs w:val="26"/>
        </w:rPr>
        <w:t>я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2A53">
        <w:rPr>
          <w:rFonts w:ascii="Times New Roman" w:hAnsi="Times New Roman" w:cs="Times New Roman"/>
          <w:b/>
          <w:bCs/>
          <w:sz w:val="26"/>
          <w:szCs w:val="26"/>
        </w:rPr>
        <w:t>85</w:t>
      </w:r>
      <w:r w:rsidR="009E20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C2A53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CC2A5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43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6B68B8">
        <w:rPr>
          <w:rFonts w:ascii="Times New Roman" w:hAnsi="Times New Roman" w:cs="Times New Roman"/>
          <w:b/>
          <w:bCs/>
          <w:sz w:val="26"/>
          <w:szCs w:val="26"/>
        </w:rPr>
        <w:t>20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6B68B8">
        <w:rPr>
          <w:rFonts w:ascii="Times New Roman" w:hAnsi="Times New Roman" w:cs="Times New Roman"/>
          <w:b/>
          <w:bCs/>
          <w:sz w:val="26"/>
          <w:szCs w:val="26"/>
        </w:rPr>
        <w:t>34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6B68B8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D46886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D46886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57226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68B8">
        <w:rPr>
          <w:rFonts w:ascii="Times New Roman" w:hAnsi="Times New Roman" w:cs="Times New Roman"/>
          <w:b/>
          <w:bCs/>
          <w:sz w:val="26"/>
          <w:szCs w:val="26"/>
        </w:rPr>
        <w:t>48</w:t>
      </w:r>
    </w:p>
    <w:p w:rsidR="002D5A4B" w:rsidRPr="00FD41BC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6B68B8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A315C">
        <w:trPr>
          <w:trHeight w:val="212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3A6BF2">
        <w:trPr>
          <w:gridAfter w:val="1"/>
          <w:wAfter w:w="2885" w:type="dxa"/>
          <w:trHeight w:val="5119"/>
        </w:trPr>
        <w:tc>
          <w:tcPr>
            <w:tcW w:w="10064" w:type="dxa"/>
          </w:tcPr>
          <w:p w:rsidR="000868BE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D6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996280" w:rsidRDefault="00996280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95364" w:rsidRDefault="00E95364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953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0001.0002.0025.0097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E95364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и муниципальные контракты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E95364" w:rsidRDefault="00E95364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953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0001.0002.0027.0122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E95364">
              <w:rPr>
                <w:rFonts w:ascii="Times New Roman" w:hAnsi="Times New Roman" w:cs="Times New Roman"/>
                <w:bCs/>
                <w:sz w:val="26"/>
                <w:szCs w:val="26"/>
              </w:rPr>
              <w:t>Неполучение ответа на обращение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E953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E95364" w:rsidRPr="00B93166" w:rsidRDefault="00E95364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953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0001.0002.0027.0152</w:t>
            </w:r>
            <w:r w:rsidR="00B93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B93166">
              <w:t xml:space="preserve"> </w:t>
            </w:r>
            <w:r w:rsidR="00B93166" w:rsidRPr="00B93166">
              <w:rPr>
                <w:rFonts w:ascii="Times New Roman" w:hAnsi="Times New Roman" w:cs="Times New Roman"/>
                <w:bCs/>
                <w:sz w:val="26"/>
                <w:szCs w:val="26"/>
              </w:rPr>
              <w:t>Благодарности, приглашения, поздравления органу местного самоуправления</w:t>
            </w:r>
            <w:r w:rsidR="00B93166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B93166" w:rsidRPr="00B93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B93166" w:rsidRPr="00D77AF6" w:rsidRDefault="00B93166" w:rsidP="00B931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</w:t>
            </w:r>
          </w:p>
          <w:p w:rsidR="00B93166" w:rsidRDefault="00B93166" w:rsidP="00B93166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международного частного права) 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E95364" w:rsidRDefault="00E95364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95364" w:rsidRDefault="00E95364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64ACA" w:rsidRPr="00A64ACA" w:rsidRDefault="00A64ACA" w:rsidP="00636369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Default="00E65837" w:rsidP="00E42E4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22167E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9D646D" w:rsidRPr="002216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9D646D" w:rsidRDefault="009D646D" w:rsidP="00E42E4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9D646D" w:rsidRPr="00E42E41" w:rsidRDefault="009D646D" w:rsidP="00E4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85815" w:rsidRDefault="0031627C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62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0002.0007.0069.0280.0023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Pr="0031627C">
              <w:rPr>
                <w:rFonts w:ascii="Times New Roman" w:hAnsi="Times New Roman" w:cs="Times New Roman"/>
                <w:bCs/>
                <w:sz w:val="26"/>
                <w:szCs w:val="26"/>
              </w:rPr>
              <w:t>орядок подтверждения трудового стажа для назначения пенсии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31627C" w:rsidRDefault="0031627C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62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1627C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3162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31627C" w:rsidRDefault="0031627C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62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31627C">
              <w:rPr>
                <w:rFonts w:ascii="Times New Roman" w:hAnsi="Times New Roman" w:cs="Times New Roman"/>
                <w:bCs/>
                <w:sz w:val="26"/>
                <w:szCs w:val="26"/>
              </w:rPr>
              <w:t>Поступление в образовательные организации-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31627C" w:rsidRPr="0031627C" w:rsidRDefault="0031627C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62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0002.0013.0139.0351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1627C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Создание, реорганизация и ликвидация образовательных организаций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3162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C86C09" w:rsidRDefault="00C86C09" w:rsidP="003162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95C80" w:rsidRPr="00FD41BC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7540D" w:rsidRDefault="00E8039B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Экономика</w:t>
            </w:r>
            <w:r w:rsidRPr="00FD41BC">
              <w:rPr>
                <w:b/>
                <w:bCs/>
                <w:sz w:val="26"/>
                <w:szCs w:val="26"/>
              </w:rPr>
              <w:t>–</w:t>
            </w:r>
            <w:r w:rsidR="003A0AE8">
              <w:rPr>
                <w:b/>
                <w:sz w:val="26"/>
                <w:szCs w:val="26"/>
              </w:rPr>
              <w:t xml:space="preserve"> </w:t>
            </w:r>
            <w:r w:rsidR="009D646D">
              <w:rPr>
                <w:b/>
                <w:sz w:val="26"/>
                <w:szCs w:val="26"/>
              </w:rPr>
              <w:t>37</w:t>
            </w:r>
          </w:p>
          <w:p w:rsidR="00C86C09" w:rsidRDefault="00C86C0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4767E8" w:rsidRDefault="004767E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>
              <w:t xml:space="preserve"> </w:t>
            </w:r>
            <w:r w:rsidRPr="004767E8">
              <w:rPr>
                <w:sz w:val="26"/>
                <w:szCs w:val="26"/>
              </w:rPr>
              <w:t>Прохождение разрешительных процедур на капитальное строительств</w:t>
            </w:r>
            <w:r>
              <w:rPr>
                <w:b/>
                <w:sz w:val="26"/>
                <w:szCs w:val="26"/>
              </w:rPr>
              <w:t>-2</w:t>
            </w:r>
          </w:p>
          <w:p w:rsidR="004767E8" w:rsidRDefault="004767E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>
              <w:rPr>
                <w:b/>
                <w:sz w:val="26"/>
                <w:szCs w:val="26"/>
              </w:rPr>
              <w:t>-3</w:t>
            </w:r>
          </w:p>
          <w:p w:rsidR="004767E8" w:rsidRDefault="004767E8" w:rsidP="004767E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C1E6F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C1E6F">
              <w:rPr>
                <w:sz w:val="26"/>
                <w:szCs w:val="26"/>
              </w:rPr>
              <w:t>Комплексное благоустройство</w:t>
            </w:r>
            <w:r>
              <w:rPr>
                <w:b/>
                <w:sz w:val="26"/>
                <w:szCs w:val="26"/>
              </w:rPr>
              <w:t>-1</w:t>
            </w:r>
          </w:p>
          <w:p w:rsidR="004767E8" w:rsidRDefault="004767E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b/>
                <w:sz w:val="26"/>
                <w:szCs w:val="26"/>
              </w:rPr>
              <w:t>-3</w:t>
            </w:r>
          </w:p>
          <w:p w:rsidR="004767E8" w:rsidRDefault="004767E8" w:rsidP="004767E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455F1">
              <w:rPr>
                <w:b/>
                <w:sz w:val="26"/>
                <w:szCs w:val="26"/>
              </w:rPr>
              <w:t xml:space="preserve">0003.0009.0097.0699- </w:t>
            </w:r>
            <w:r w:rsidRPr="006455F1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>
              <w:rPr>
                <w:b/>
                <w:sz w:val="26"/>
                <w:szCs w:val="26"/>
              </w:rPr>
              <w:t>-1</w:t>
            </w:r>
          </w:p>
          <w:p w:rsidR="00A25DC7" w:rsidRPr="007944F0" w:rsidRDefault="00A25DC7" w:rsidP="00A25DC7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7944F0">
              <w:rPr>
                <w:b/>
                <w:sz w:val="26"/>
                <w:szCs w:val="26"/>
              </w:rPr>
              <w:t>0003.0009.0099.0732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944F0">
              <w:rPr>
                <w:sz w:val="26"/>
                <w:szCs w:val="26"/>
              </w:rPr>
              <w:t>Городской, сельский и междугородний пассажирский транспорт</w:t>
            </w:r>
            <w:r>
              <w:rPr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3</w:t>
            </w:r>
          </w:p>
          <w:p w:rsidR="004767E8" w:rsidRPr="00A25DC7" w:rsidRDefault="00A25DC7" w:rsidP="00DC3EFD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A25DC7">
              <w:rPr>
                <w:b/>
                <w:sz w:val="26"/>
                <w:szCs w:val="26"/>
              </w:rPr>
              <w:t>0003.0009.0099.0733</w:t>
            </w:r>
            <w:r>
              <w:rPr>
                <w:b/>
                <w:sz w:val="26"/>
                <w:szCs w:val="26"/>
              </w:rPr>
              <w:t>-</w:t>
            </w:r>
            <w:r w:rsidRPr="00A25DC7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>
              <w:rPr>
                <w:sz w:val="26"/>
                <w:szCs w:val="26"/>
              </w:rPr>
              <w:t>-</w:t>
            </w:r>
            <w:r w:rsidRPr="00A25DC7">
              <w:rPr>
                <w:b/>
                <w:sz w:val="26"/>
                <w:szCs w:val="26"/>
              </w:rPr>
              <w:t>1</w:t>
            </w:r>
          </w:p>
          <w:p w:rsidR="00A25DC7" w:rsidRDefault="00A25DC7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25DC7">
              <w:rPr>
                <w:b/>
                <w:sz w:val="26"/>
                <w:szCs w:val="26"/>
              </w:rPr>
              <w:t>0003.0009.0099.0741</w:t>
            </w:r>
            <w:r>
              <w:rPr>
                <w:b/>
                <w:sz w:val="26"/>
                <w:szCs w:val="26"/>
              </w:rPr>
              <w:t>-</w:t>
            </w:r>
            <w:r>
              <w:t xml:space="preserve"> </w:t>
            </w:r>
            <w:r w:rsidRPr="00A25DC7">
              <w:rPr>
                <w:sz w:val="26"/>
                <w:szCs w:val="26"/>
              </w:rPr>
              <w:t>О строительстве, размещении гаражей, стоянок, автопарковок</w:t>
            </w:r>
            <w:r>
              <w:rPr>
                <w:sz w:val="26"/>
                <w:szCs w:val="26"/>
              </w:rPr>
              <w:t>-</w:t>
            </w:r>
            <w:r w:rsidRPr="00A25DC7">
              <w:rPr>
                <w:b/>
                <w:sz w:val="26"/>
                <w:szCs w:val="26"/>
              </w:rPr>
              <w:t>1</w:t>
            </w:r>
          </w:p>
          <w:p w:rsidR="009D646D" w:rsidRDefault="009D646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D646D">
              <w:rPr>
                <w:b/>
                <w:sz w:val="26"/>
                <w:szCs w:val="26"/>
              </w:rPr>
              <w:t>0003.0009.0099.0743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9D646D">
              <w:rPr>
                <w:sz w:val="26"/>
                <w:szCs w:val="26"/>
              </w:rPr>
              <w:t>Борьба с аварийностью. Безопасность дорожного движения</w:t>
            </w:r>
            <w:r>
              <w:rPr>
                <w:sz w:val="26"/>
                <w:szCs w:val="26"/>
              </w:rPr>
              <w:t>-</w:t>
            </w:r>
            <w:r w:rsidRPr="009D646D">
              <w:rPr>
                <w:b/>
                <w:sz w:val="26"/>
                <w:szCs w:val="26"/>
              </w:rPr>
              <w:t xml:space="preserve"> 1</w:t>
            </w:r>
          </w:p>
          <w:p w:rsidR="00A25DC7" w:rsidRDefault="008A4C1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A4C19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8A4C19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>
              <w:rPr>
                <w:sz w:val="26"/>
                <w:szCs w:val="26"/>
              </w:rPr>
              <w:t xml:space="preserve">- </w:t>
            </w:r>
            <w:r w:rsidRPr="008A4C19">
              <w:rPr>
                <w:b/>
                <w:sz w:val="26"/>
                <w:szCs w:val="26"/>
              </w:rPr>
              <w:t>1</w:t>
            </w:r>
          </w:p>
          <w:p w:rsidR="008A4C19" w:rsidRPr="00FD41BC" w:rsidRDefault="008A4C19" w:rsidP="008A4C1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>-Образование земельных участков (образование, раздел, выдел, объединение земельных участков). Возникновение прав на землю -</w:t>
            </w:r>
            <w:r>
              <w:rPr>
                <w:b/>
                <w:sz w:val="26"/>
                <w:szCs w:val="26"/>
              </w:rPr>
              <w:t>6</w:t>
            </w:r>
          </w:p>
          <w:p w:rsidR="008A4C19" w:rsidRDefault="008A4C19" w:rsidP="008A4C19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21D71">
              <w:rPr>
                <w:b/>
                <w:sz w:val="26"/>
                <w:szCs w:val="26"/>
              </w:rPr>
              <w:t>0003.0011.0123.0849</w:t>
            </w:r>
            <w:r>
              <w:rPr>
                <w:b/>
                <w:sz w:val="26"/>
                <w:szCs w:val="26"/>
              </w:rPr>
              <w:t>-</w:t>
            </w:r>
            <w:r w:rsidRPr="00B21D71">
              <w:rPr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sz w:val="26"/>
                <w:szCs w:val="26"/>
              </w:rPr>
              <w:t>-</w:t>
            </w:r>
            <w:r w:rsidRPr="00B25111">
              <w:rPr>
                <w:b/>
                <w:sz w:val="26"/>
                <w:szCs w:val="26"/>
              </w:rPr>
              <w:t>1</w:t>
            </w:r>
          </w:p>
          <w:p w:rsidR="008A4C19" w:rsidRPr="00FD41BC" w:rsidRDefault="008A4C19" w:rsidP="008A4C1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0003.0011.0123.0850</w:t>
            </w:r>
            <w:r w:rsidRPr="00FD41B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>
              <w:rPr>
                <w:b/>
                <w:sz w:val="26"/>
                <w:szCs w:val="26"/>
              </w:rPr>
              <w:t xml:space="preserve"> 9</w:t>
            </w:r>
          </w:p>
          <w:p w:rsidR="008A4C19" w:rsidRDefault="008A4C1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A4C19">
              <w:rPr>
                <w:b/>
                <w:sz w:val="26"/>
                <w:szCs w:val="26"/>
              </w:rPr>
              <w:t>0003.0011.0123.0851</w:t>
            </w:r>
            <w:r>
              <w:rPr>
                <w:b/>
                <w:sz w:val="26"/>
                <w:szCs w:val="26"/>
              </w:rPr>
              <w:t>-</w:t>
            </w:r>
            <w:r>
              <w:t xml:space="preserve"> </w:t>
            </w:r>
            <w:r w:rsidRPr="008A4C19">
              <w:rPr>
                <w:sz w:val="26"/>
                <w:szCs w:val="26"/>
              </w:rPr>
              <w:t>Нецелевое использование земель сельхозназначения</w:t>
            </w:r>
            <w:r>
              <w:rPr>
                <w:sz w:val="26"/>
                <w:szCs w:val="26"/>
              </w:rPr>
              <w:t xml:space="preserve">- </w:t>
            </w:r>
            <w:r w:rsidRPr="009D646D">
              <w:rPr>
                <w:b/>
                <w:sz w:val="26"/>
                <w:szCs w:val="26"/>
              </w:rPr>
              <w:t>1</w:t>
            </w:r>
          </w:p>
          <w:p w:rsidR="008A4C19" w:rsidRDefault="008A4C1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A4C19">
              <w:rPr>
                <w:b/>
                <w:sz w:val="26"/>
                <w:szCs w:val="26"/>
              </w:rPr>
              <w:t>0003.0011.0127.0865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8A4C19">
              <w:rPr>
                <w:sz w:val="26"/>
                <w:szCs w:val="26"/>
              </w:rPr>
              <w:t>Гуманное отношение к животным. Создание приютов для животных</w:t>
            </w:r>
            <w:r>
              <w:rPr>
                <w:b/>
                <w:sz w:val="26"/>
                <w:szCs w:val="26"/>
              </w:rPr>
              <w:t>- 2</w:t>
            </w:r>
          </w:p>
          <w:p w:rsidR="008A4C19" w:rsidRDefault="008A4C1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A4C19">
              <w:rPr>
                <w:b/>
                <w:sz w:val="26"/>
                <w:szCs w:val="26"/>
              </w:rPr>
              <w:t>0003.0011.0127.0870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8A4C19">
              <w:rPr>
                <w:sz w:val="26"/>
                <w:szCs w:val="26"/>
              </w:rPr>
              <w:t>Угроза жителям населенных пунктов со стороны животных</w:t>
            </w:r>
            <w:r>
              <w:rPr>
                <w:b/>
                <w:sz w:val="26"/>
                <w:szCs w:val="26"/>
              </w:rPr>
              <w:t>- 1</w:t>
            </w:r>
          </w:p>
          <w:p w:rsidR="008A4C19" w:rsidRDefault="008A4C1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A94E0D" w:rsidRDefault="00A94E0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363F1" w:rsidRPr="00FD41BC" w:rsidRDefault="007363F1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FD41BC">
              <w:rPr>
                <w:b/>
                <w:bCs/>
                <w:sz w:val="26"/>
                <w:szCs w:val="26"/>
              </w:rPr>
              <w:t>Оборона, безопасность, законность –</w:t>
            </w:r>
            <w:r w:rsidR="00E8039B" w:rsidRPr="00FD41BC">
              <w:rPr>
                <w:b/>
                <w:bCs/>
                <w:sz w:val="26"/>
                <w:szCs w:val="26"/>
              </w:rPr>
              <w:t xml:space="preserve"> </w:t>
            </w:r>
            <w:r w:rsidR="00B25111" w:rsidRPr="00E42E41">
              <w:rPr>
                <w:b/>
                <w:bCs/>
                <w:sz w:val="26"/>
                <w:szCs w:val="26"/>
              </w:rPr>
              <w:t>3</w:t>
            </w:r>
          </w:p>
          <w:p w:rsidR="005B1868" w:rsidRDefault="005B1868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BF52D3" w:rsidRDefault="00BF52D3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BF52D3">
              <w:rPr>
                <w:b/>
                <w:sz w:val="26"/>
                <w:szCs w:val="26"/>
              </w:rPr>
              <w:t>0004.0016.0162.1018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F52D3">
              <w:rPr>
                <w:sz w:val="26"/>
                <w:szCs w:val="26"/>
              </w:rPr>
              <w:t>Нарушение правил парковки автотранспорта, в том числе на внутридворовой территории и вне организованных автостоянок</w:t>
            </w:r>
            <w:r>
              <w:rPr>
                <w:sz w:val="26"/>
                <w:szCs w:val="26"/>
              </w:rPr>
              <w:t xml:space="preserve"> -</w:t>
            </w:r>
            <w:r w:rsidRPr="00BF52D3">
              <w:rPr>
                <w:b/>
                <w:sz w:val="26"/>
                <w:szCs w:val="26"/>
              </w:rPr>
              <w:t>1</w:t>
            </w:r>
          </w:p>
          <w:p w:rsidR="00BF52D3" w:rsidRDefault="00BF52D3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BF52D3">
              <w:rPr>
                <w:b/>
                <w:sz w:val="26"/>
                <w:szCs w:val="26"/>
              </w:rPr>
              <w:t>0004.0016.0163.1028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F52D3">
              <w:rPr>
                <w:sz w:val="26"/>
                <w:szCs w:val="26"/>
              </w:rPr>
              <w:t>Конфликты на бытовой почве</w:t>
            </w:r>
            <w:r>
              <w:rPr>
                <w:sz w:val="26"/>
                <w:szCs w:val="26"/>
              </w:rPr>
              <w:t>-</w:t>
            </w:r>
            <w:r w:rsidRPr="00BF52D3">
              <w:rPr>
                <w:b/>
                <w:sz w:val="26"/>
                <w:szCs w:val="26"/>
              </w:rPr>
              <w:t>1</w:t>
            </w:r>
          </w:p>
          <w:p w:rsidR="00CE4B49" w:rsidRPr="00FD41BC" w:rsidRDefault="00CE4B49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0004.0018.0177.1095</w:t>
            </w:r>
            <w:r w:rsidRPr="00FD41BC">
              <w:rPr>
                <w:sz w:val="26"/>
                <w:szCs w:val="26"/>
              </w:rPr>
              <w:t xml:space="preserve"> -Исполнение судебных решений-</w:t>
            </w:r>
            <w:r w:rsidR="00BF52D3">
              <w:rPr>
                <w:b/>
                <w:sz w:val="26"/>
                <w:szCs w:val="26"/>
              </w:rPr>
              <w:t>1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FD41BC" w:rsidRDefault="00FD41B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2654B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43</w:t>
                  </w:r>
                </w:p>
                <w:p w:rsidR="008D570D" w:rsidRPr="00FD41BC" w:rsidRDefault="008D570D" w:rsidP="008D57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C6A22" w:rsidRDefault="00490821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067E1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13</w:t>
                  </w:r>
                </w:p>
                <w:p w:rsidR="00067E13" w:rsidRDefault="00932AD0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2AD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32AD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="00067E1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932AD0" w:rsidRDefault="00932AD0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95762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="00067E1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4</w:t>
                  </w:r>
                </w:p>
                <w:p w:rsidR="00067E13" w:rsidRDefault="00067E13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67E1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067E1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Выделение жилья молодым семьям, специалистам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067E1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9D646D" w:rsidRDefault="009D646D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646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646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Обмен жилых помещений. Оформление договора социального найма (найма) жилого помещения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9D646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932AD0" w:rsidRDefault="00067E13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067E13" w:rsidRDefault="00067E13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67E1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067E1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жилого помещения по договору коммерческого найма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-5</w:t>
                  </w:r>
                </w:p>
                <w:p w:rsidR="00067E13" w:rsidRDefault="00067E13" w:rsidP="00067E1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2AD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32AD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2</w:t>
                  </w:r>
                </w:p>
                <w:p w:rsidR="00067E13" w:rsidRDefault="00F70A82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70A8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70A8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F70A8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8D570D" w:rsidRDefault="008D570D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D570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D570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8D570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F70A82" w:rsidRDefault="00F70A82" w:rsidP="00F70A8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1D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1DE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F70A82" w:rsidRPr="005E2CF8" w:rsidRDefault="00F70A82" w:rsidP="00F70A8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E2C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E2CF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5E2C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F70A82" w:rsidRPr="004C745B" w:rsidRDefault="00F70A82" w:rsidP="00F70A8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4C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4C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="003E39A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F70A82" w:rsidRPr="00FD41BC" w:rsidRDefault="00F70A82" w:rsidP="00F70A82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0005.0005.0056.1168</w:t>
                  </w:r>
                  <w:r w:rsidRPr="00FD41BC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 w:rsidR="002654B3">
                    <w:rPr>
                      <w:b/>
                      <w:sz w:val="26"/>
                      <w:szCs w:val="26"/>
                    </w:rPr>
                    <w:t>4</w:t>
                  </w:r>
                </w:p>
                <w:p w:rsidR="00067E13" w:rsidRPr="00F70A82" w:rsidRDefault="00F70A82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70A8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F70A8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F70A8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F70A82" w:rsidRDefault="00D221EF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221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0005.0005.0057.1176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D221E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Государственные жилищные сертификат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4C745B" w:rsidRDefault="004C745B" w:rsidP="004C745B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6"/>
                      <w:szCs w:val="26"/>
                    </w:rPr>
                  </w:pPr>
                  <w:r w:rsidRPr="00237131">
                    <w:rPr>
                      <w:b/>
                      <w:bCs/>
                      <w:color w:val="auto"/>
                      <w:sz w:val="26"/>
                      <w:szCs w:val="26"/>
                    </w:rPr>
                    <w:t>0005.0005.0060.1185</w:t>
                  </w:r>
                  <w:r>
                    <w:rPr>
                      <w:b/>
                      <w:bCs/>
                      <w:color w:val="auto"/>
                      <w:sz w:val="26"/>
                      <w:szCs w:val="26"/>
                    </w:rPr>
                    <w:t xml:space="preserve">- </w:t>
                  </w:r>
                  <w:r w:rsidRPr="00237131">
                    <w:rPr>
                      <w:bCs/>
                      <w:color w:val="auto"/>
                      <w:sz w:val="26"/>
                      <w:szCs w:val="26"/>
                    </w:rPr>
                    <w:t>Купля-продажа квартир, домов</w:t>
                  </w:r>
                  <w:r>
                    <w:rPr>
                      <w:b/>
                      <w:bCs/>
                      <w:color w:val="auto"/>
                      <w:sz w:val="26"/>
                      <w:szCs w:val="26"/>
                    </w:rPr>
                    <w:t>-1</w:t>
                  </w:r>
                </w:p>
                <w:p w:rsidR="00932AD0" w:rsidRDefault="00932AD0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427051" w:rsidRPr="00FD41BC" w:rsidRDefault="00427051" w:rsidP="004C745B">
                  <w:pPr>
                    <w:pStyle w:val="Default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1A315C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FD41BC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227C2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увеличение</w:t>
            </w:r>
            <w:r w:rsidR="00FD41BC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количества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5002C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227C2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3 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7007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октябрю</w:t>
            </w:r>
            <w:r w:rsidR="008C4660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D41BC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</w:t>
            </w:r>
            <w:r w:rsidR="0050395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 ноябре</w:t>
            </w:r>
            <w:r w:rsidR="00C30225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37EB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октябрю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D41BC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837EBE" w:rsidRPr="00837EB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7206A4" w:rsidRPr="007206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52106" w:rsidRP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17007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="00837EB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7206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52106" w:rsidRP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906088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37EBE" w:rsidRPr="00837EB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</w:t>
            </w:r>
            <w:r w:rsidR="009060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ь на</w:t>
            </w:r>
            <w:r w:rsidR="00837EB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906088" w:rsidRPr="009060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FD41BC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837EBE" w:rsidRPr="00837EB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837EB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32</w:t>
            </w:r>
            <w:r w:rsidR="00906088" w:rsidRPr="009060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B127CF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37EB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</w:t>
            </w:r>
          </w:p>
          <w:p w:rsidR="00DC7316" w:rsidRPr="00FD41BC" w:rsidRDefault="00BB612D" w:rsidP="0050395B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FD41BC">
              <w:rPr>
                <w:sz w:val="26"/>
                <w:szCs w:val="26"/>
              </w:rPr>
              <w:t xml:space="preserve"> </w:t>
            </w:r>
            <w:r w:rsidR="00463DF3" w:rsidRPr="00463DF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B127CF" w:rsidRPr="00B127C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5039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B127CF" w:rsidRPr="00B127C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24979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41FE"/>
    <w:rsid w:val="00066B17"/>
    <w:rsid w:val="000673C4"/>
    <w:rsid w:val="00067E13"/>
    <w:rsid w:val="00072A63"/>
    <w:rsid w:val="00074A83"/>
    <w:rsid w:val="000764BD"/>
    <w:rsid w:val="00077246"/>
    <w:rsid w:val="00080858"/>
    <w:rsid w:val="00084249"/>
    <w:rsid w:val="000868BE"/>
    <w:rsid w:val="00091B36"/>
    <w:rsid w:val="000933F0"/>
    <w:rsid w:val="000957C0"/>
    <w:rsid w:val="00097FD0"/>
    <w:rsid w:val="000A0769"/>
    <w:rsid w:val="000A1A8B"/>
    <w:rsid w:val="000A34DF"/>
    <w:rsid w:val="000A7607"/>
    <w:rsid w:val="000B0307"/>
    <w:rsid w:val="000B048C"/>
    <w:rsid w:val="000B45A9"/>
    <w:rsid w:val="000C02F6"/>
    <w:rsid w:val="000C363F"/>
    <w:rsid w:val="000C56F6"/>
    <w:rsid w:val="000D6D7C"/>
    <w:rsid w:val="000D72B6"/>
    <w:rsid w:val="000E20E3"/>
    <w:rsid w:val="000E2BD4"/>
    <w:rsid w:val="000E58EF"/>
    <w:rsid w:val="000F7F43"/>
    <w:rsid w:val="0010192E"/>
    <w:rsid w:val="00102AD6"/>
    <w:rsid w:val="00105EDA"/>
    <w:rsid w:val="0010742B"/>
    <w:rsid w:val="00113856"/>
    <w:rsid w:val="00124C67"/>
    <w:rsid w:val="0012518B"/>
    <w:rsid w:val="00130874"/>
    <w:rsid w:val="001309D2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68F5"/>
    <w:rsid w:val="0017007E"/>
    <w:rsid w:val="00171A98"/>
    <w:rsid w:val="00173C6B"/>
    <w:rsid w:val="001801E7"/>
    <w:rsid w:val="001836F6"/>
    <w:rsid w:val="00187109"/>
    <w:rsid w:val="001871F6"/>
    <w:rsid w:val="00190A6D"/>
    <w:rsid w:val="001938DD"/>
    <w:rsid w:val="001A1BA8"/>
    <w:rsid w:val="001A315C"/>
    <w:rsid w:val="001A4779"/>
    <w:rsid w:val="001A4D67"/>
    <w:rsid w:val="001A5196"/>
    <w:rsid w:val="001B29B2"/>
    <w:rsid w:val="001B2CC3"/>
    <w:rsid w:val="001B5E33"/>
    <w:rsid w:val="001C28CB"/>
    <w:rsid w:val="001C58A4"/>
    <w:rsid w:val="001C697D"/>
    <w:rsid w:val="001D21FB"/>
    <w:rsid w:val="001D2460"/>
    <w:rsid w:val="001D3D06"/>
    <w:rsid w:val="001F0ABE"/>
    <w:rsid w:val="001F3C0F"/>
    <w:rsid w:val="00200044"/>
    <w:rsid w:val="00201583"/>
    <w:rsid w:val="0020372D"/>
    <w:rsid w:val="00203D37"/>
    <w:rsid w:val="00214A6B"/>
    <w:rsid w:val="00215630"/>
    <w:rsid w:val="00215AEB"/>
    <w:rsid w:val="0022167E"/>
    <w:rsid w:val="00224393"/>
    <w:rsid w:val="0022519C"/>
    <w:rsid w:val="00227C2A"/>
    <w:rsid w:val="0023449E"/>
    <w:rsid w:val="00236666"/>
    <w:rsid w:val="00237131"/>
    <w:rsid w:val="002371F4"/>
    <w:rsid w:val="00241626"/>
    <w:rsid w:val="00245EDE"/>
    <w:rsid w:val="00251D7A"/>
    <w:rsid w:val="00252F38"/>
    <w:rsid w:val="00262032"/>
    <w:rsid w:val="002654B3"/>
    <w:rsid w:val="00270645"/>
    <w:rsid w:val="00274BFE"/>
    <w:rsid w:val="002753C1"/>
    <w:rsid w:val="0027750B"/>
    <w:rsid w:val="00282566"/>
    <w:rsid w:val="00282602"/>
    <w:rsid w:val="002829E1"/>
    <w:rsid w:val="002837AC"/>
    <w:rsid w:val="00284108"/>
    <w:rsid w:val="00286754"/>
    <w:rsid w:val="00293297"/>
    <w:rsid w:val="002947A2"/>
    <w:rsid w:val="002B20A9"/>
    <w:rsid w:val="002B361E"/>
    <w:rsid w:val="002B6538"/>
    <w:rsid w:val="002B78A1"/>
    <w:rsid w:val="002C0090"/>
    <w:rsid w:val="002C78BE"/>
    <w:rsid w:val="002C7FE4"/>
    <w:rsid w:val="002D0FD9"/>
    <w:rsid w:val="002D42C0"/>
    <w:rsid w:val="002D5387"/>
    <w:rsid w:val="002D551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07B3"/>
    <w:rsid w:val="00305E25"/>
    <w:rsid w:val="00311289"/>
    <w:rsid w:val="00311E2C"/>
    <w:rsid w:val="00312FE8"/>
    <w:rsid w:val="0031627C"/>
    <w:rsid w:val="00316415"/>
    <w:rsid w:val="00325113"/>
    <w:rsid w:val="00327DC9"/>
    <w:rsid w:val="0033645C"/>
    <w:rsid w:val="003377F8"/>
    <w:rsid w:val="003449FA"/>
    <w:rsid w:val="003461F1"/>
    <w:rsid w:val="0035014E"/>
    <w:rsid w:val="00352658"/>
    <w:rsid w:val="00353F6A"/>
    <w:rsid w:val="003565BF"/>
    <w:rsid w:val="003602A4"/>
    <w:rsid w:val="00364310"/>
    <w:rsid w:val="00374FCA"/>
    <w:rsid w:val="00375D14"/>
    <w:rsid w:val="0037601B"/>
    <w:rsid w:val="00376EB3"/>
    <w:rsid w:val="00376F7D"/>
    <w:rsid w:val="0038020D"/>
    <w:rsid w:val="00382A1B"/>
    <w:rsid w:val="003839A5"/>
    <w:rsid w:val="00384C3B"/>
    <w:rsid w:val="00385DE6"/>
    <w:rsid w:val="003872D8"/>
    <w:rsid w:val="00387656"/>
    <w:rsid w:val="00392688"/>
    <w:rsid w:val="0039449A"/>
    <w:rsid w:val="003947A2"/>
    <w:rsid w:val="003A0AE8"/>
    <w:rsid w:val="003A1015"/>
    <w:rsid w:val="003A6BF2"/>
    <w:rsid w:val="003B0C81"/>
    <w:rsid w:val="003B11AA"/>
    <w:rsid w:val="003B427C"/>
    <w:rsid w:val="003B5EDF"/>
    <w:rsid w:val="003C4491"/>
    <w:rsid w:val="003C6CE6"/>
    <w:rsid w:val="003C70F0"/>
    <w:rsid w:val="003D01E6"/>
    <w:rsid w:val="003D262E"/>
    <w:rsid w:val="003D7026"/>
    <w:rsid w:val="003D7CB0"/>
    <w:rsid w:val="003E14AD"/>
    <w:rsid w:val="003E1A18"/>
    <w:rsid w:val="003E25CF"/>
    <w:rsid w:val="003E39A6"/>
    <w:rsid w:val="003E477A"/>
    <w:rsid w:val="003F1177"/>
    <w:rsid w:val="003F1D90"/>
    <w:rsid w:val="003F316C"/>
    <w:rsid w:val="003F6660"/>
    <w:rsid w:val="003F6776"/>
    <w:rsid w:val="003F6E59"/>
    <w:rsid w:val="004020FC"/>
    <w:rsid w:val="00402F03"/>
    <w:rsid w:val="00405F8F"/>
    <w:rsid w:val="00407D1B"/>
    <w:rsid w:val="00410135"/>
    <w:rsid w:val="0041211E"/>
    <w:rsid w:val="00413E6B"/>
    <w:rsid w:val="0041532B"/>
    <w:rsid w:val="00416959"/>
    <w:rsid w:val="004171E2"/>
    <w:rsid w:val="00420047"/>
    <w:rsid w:val="00427051"/>
    <w:rsid w:val="004316F3"/>
    <w:rsid w:val="00431F84"/>
    <w:rsid w:val="004320AD"/>
    <w:rsid w:val="004345AC"/>
    <w:rsid w:val="00436923"/>
    <w:rsid w:val="0044293C"/>
    <w:rsid w:val="00442E6C"/>
    <w:rsid w:val="0044475A"/>
    <w:rsid w:val="004463C5"/>
    <w:rsid w:val="00451CAE"/>
    <w:rsid w:val="00453E4D"/>
    <w:rsid w:val="004556A7"/>
    <w:rsid w:val="00461338"/>
    <w:rsid w:val="00463DF3"/>
    <w:rsid w:val="004655E7"/>
    <w:rsid w:val="00471E19"/>
    <w:rsid w:val="00475DEA"/>
    <w:rsid w:val="004767E8"/>
    <w:rsid w:val="004821AF"/>
    <w:rsid w:val="00482DB8"/>
    <w:rsid w:val="0048439B"/>
    <w:rsid w:val="0048618F"/>
    <w:rsid w:val="00490821"/>
    <w:rsid w:val="004920A6"/>
    <w:rsid w:val="004973D5"/>
    <w:rsid w:val="004A212E"/>
    <w:rsid w:val="004A2A72"/>
    <w:rsid w:val="004B1C88"/>
    <w:rsid w:val="004B2FFD"/>
    <w:rsid w:val="004B3F97"/>
    <w:rsid w:val="004C2112"/>
    <w:rsid w:val="004C2393"/>
    <w:rsid w:val="004C5C3D"/>
    <w:rsid w:val="004C745B"/>
    <w:rsid w:val="004D2ABF"/>
    <w:rsid w:val="004D674D"/>
    <w:rsid w:val="004E18AC"/>
    <w:rsid w:val="004E1DCE"/>
    <w:rsid w:val="004E4F37"/>
    <w:rsid w:val="004F01BF"/>
    <w:rsid w:val="004F41A7"/>
    <w:rsid w:val="00500261"/>
    <w:rsid w:val="005028C5"/>
    <w:rsid w:val="005033E8"/>
    <w:rsid w:val="00503788"/>
    <w:rsid w:val="0050395B"/>
    <w:rsid w:val="00504615"/>
    <w:rsid w:val="005057F2"/>
    <w:rsid w:val="00507491"/>
    <w:rsid w:val="005140DB"/>
    <w:rsid w:val="0051454A"/>
    <w:rsid w:val="0051714C"/>
    <w:rsid w:val="005224F0"/>
    <w:rsid w:val="00526CE0"/>
    <w:rsid w:val="005270BF"/>
    <w:rsid w:val="0052767A"/>
    <w:rsid w:val="00527F87"/>
    <w:rsid w:val="00530702"/>
    <w:rsid w:val="0053175E"/>
    <w:rsid w:val="005404EC"/>
    <w:rsid w:val="00540CB9"/>
    <w:rsid w:val="00543DC2"/>
    <w:rsid w:val="00544F0D"/>
    <w:rsid w:val="00545019"/>
    <w:rsid w:val="005536BE"/>
    <w:rsid w:val="005645B5"/>
    <w:rsid w:val="00565ADD"/>
    <w:rsid w:val="00572262"/>
    <w:rsid w:val="00581A19"/>
    <w:rsid w:val="00583095"/>
    <w:rsid w:val="005856DD"/>
    <w:rsid w:val="00586420"/>
    <w:rsid w:val="00592D7E"/>
    <w:rsid w:val="00594B19"/>
    <w:rsid w:val="00596AE0"/>
    <w:rsid w:val="00597B0A"/>
    <w:rsid w:val="005A2FCE"/>
    <w:rsid w:val="005A69A8"/>
    <w:rsid w:val="005B158E"/>
    <w:rsid w:val="005B15D1"/>
    <w:rsid w:val="005B1868"/>
    <w:rsid w:val="005B77BD"/>
    <w:rsid w:val="005C02F8"/>
    <w:rsid w:val="005C0D49"/>
    <w:rsid w:val="005C1E6F"/>
    <w:rsid w:val="005C2360"/>
    <w:rsid w:val="005C3E3A"/>
    <w:rsid w:val="005D03BA"/>
    <w:rsid w:val="005D7F2D"/>
    <w:rsid w:val="005E2CF8"/>
    <w:rsid w:val="005E41BC"/>
    <w:rsid w:val="005E60C2"/>
    <w:rsid w:val="005E6318"/>
    <w:rsid w:val="005F16D4"/>
    <w:rsid w:val="005F5964"/>
    <w:rsid w:val="005F632C"/>
    <w:rsid w:val="00600A12"/>
    <w:rsid w:val="00615F33"/>
    <w:rsid w:val="00624E57"/>
    <w:rsid w:val="00636369"/>
    <w:rsid w:val="006455F1"/>
    <w:rsid w:val="006464D7"/>
    <w:rsid w:val="0065112B"/>
    <w:rsid w:val="0065535C"/>
    <w:rsid w:val="00655551"/>
    <w:rsid w:val="006626A7"/>
    <w:rsid w:val="00663165"/>
    <w:rsid w:val="006650C0"/>
    <w:rsid w:val="00666496"/>
    <w:rsid w:val="00676883"/>
    <w:rsid w:val="00677F58"/>
    <w:rsid w:val="0068574A"/>
    <w:rsid w:val="00685815"/>
    <w:rsid w:val="006865A4"/>
    <w:rsid w:val="006909FF"/>
    <w:rsid w:val="006A1EC7"/>
    <w:rsid w:val="006A5BCD"/>
    <w:rsid w:val="006A61FB"/>
    <w:rsid w:val="006A6C3F"/>
    <w:rsid w:val="006B68B8"/>
    <w:rsid w:val="006C1C0C"/>
    <w:rsid w:val="006C37B8"/>
    <w:rsid w:val="006D10C4"/>
    <w:rsid w:val="006D1B4F"/>
    <w:rsid w:val="006D7B1E"/>
    <w:rsid w:val="006E1547"/>
    <w:rsid w:val="006E21C2"/>
    <w:rsid w:val="006F0C2B"/>
    <w:rsid w:val="006F0CD2"/>
    <w:rsid w:val="006F23AC"/>
    <w:rsid w:val="006F5881"/>
    <w:rsid w:val="006F58A1"/>
    <w:rsid w:val="006F7F84"/>
    <w:rsid w:val="00704DE2"/>
    <w:rsid w:val="007071D9"/>
    <w:rsid w:val="0071193E"/>
    <w:rsid w:val="00711CDA"/>
    <w:rsid w:val="00714F3A"/>
    <w:rsid w:val="007206A4"/>
    <w:rsid w:val="00722E87"/>
    <w:rsid w:val="00730B71"/>
    <w:rsid w:val="00733EE2"/>
    <w:rsid w:val="00734C1D"/>
    <w:rsid w:val="00735CCF"/>
    <w:rsid w:val="00735CDB"/>
    <w:rsid w:val="007363F1"/>
    <w:rsid w:val="007444DC"/>
    <w:rsid w:val="00751682"/>
    <w:rsid w:val="00754E86"/>
    <w:rsid w:val="00756875"/>
    <w:rsid w:val="00761317"/>
    <w:rsid w:val="00762853"/>
    <w:rsid w:val="00764ED3"/>
    <w:rsid w:val="0076799D"/>
    <w:rsid w:val="00770F5F"/>
    <w:rsid w:val="00775DFA"/>
    <w:rsid w:val="0077719C"/>
    <w:rsid w:val="007775F0"/>
    <w:rsid w:val="00780CF2"/>
    <w:rsid w:val="007865BC"/>
    <w:rsid w:val="007944F0"/>
    <w:rsid w:val="00796E02"/>
    <w:rsid w:val="007A1565"/>
    <w:rsid w:val="007A156D"/>
    <w:rsid w:val="007A4640"/>
    <w:rsid w:val="007A7081"/>
    <w:rsid w:val="007B443A"/>
    <w:rsid w:val="007B5879"/>
    <w:rsid w:val="007B5E82"/>
    <w:rsid w:val="007C1C76"/>
    <w:rsid w:val="007C6118"/>
    <w:rsid w:val="007D208B"/>
    <w:rsid w:val="007D7C18"/>
    <w:rsid w:val="007E2F65"/>
    <w:rsid w:val="007E3C88"/>
    <w:rsid w:val="007F0E6C"/>
    <w:rsid w:val="008012A0"/>
    <w:rsid w:val="00803AAD"/>
    <w:rsid w:val="00804353"/>
    <w:rsid w:val="00807277"/>
    <w:rsid w:val="0080734F"/>
    <w:rsid w:val="00811567"/>
    <w:rsid w:val="00813C60"/>
    <w:rsid w:val="00822944"/>
    <w:rsid w:val="00826BAF"/>
    <w:rsid w:val="00830ED5"/>
    <w:rsid w:val="008319EC"/>
    <w:rsid w:val="00832BBE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67F23"/>
    <w:rsid w:val="00875F4D"/>
    <w:rsid w:val="00880379"/>
    <w:rsid w:val="00880A19"/>
    <w:rsid w:val="00883472"/>
    <w:rsid w:val="008839A0"/>
    <w:rsid w:val="00887220"/>
    <w:rsid w:val="008914B7"/>
    <w:rsid w:val="0089187E"/>
    <w:rsid w:val="00892F42"/>
    <w:rsid w:val="008930DF"/>
    <w:rsid w:val="00893776"/>
    <w:rsid w:val="00894354"/>
    <w:rsid w:val="00894B4A"/>
    <w:rsid w:val="0089523B"/>
    <w:rsid w:val="00897A0A"/>
    <w:rsid w:val="008A3754"/>
    <w:rsid w:val="008A474D"/>
    <w:rsid w:val="008A4C19"/>
    <w:rsid w:val="008A6307"/>
    <w:rsid w:val="008B2904"/>
    <w:rsid w:val="008B3CDA"/>
    <w:rsid w:val="008B5FC6"/>
    <w:rsid w:val="008C13A4"/>
    <w:rsid w:val="008C3E7C"/>
    <w:rsid w:val="008C4660"/>
    <w:rsid w:val="008C4DA5"/>
    <w:rsid w:val="008D12EC"/>
    <w:rsid w:val="008D570D"/>
    <w:rsid w:val="008E0F87"/>
    <w:rsid w:val="008E6D16"/>
    <w:rsid w:val="008E7588"/>
    <w:rsid w:val="008F5079"/>
    <w:rsid w:val="008F5296"/>
    <w:rsid w:val="00905100"/>
    <w:rsid w:val="00906088"/>
    <w:rsid w:val="00907206"/>
    <w:rsid w:val="009228D7"/>
    <w:rsid w:val="00932AD0"/>
    <w:rsid w:val="0093628A"/>
    <w:rsid w:val="0094457B"/>
    <w:rsid w:val="00953127"/>
    <w:rsid w:val="00955C5A"/>
    <w:rsid w:val="0095762C"/>
    <w:rsid w:val="009634D7"/>
    <w:rsid w:val="009730A9"/>
    <w:rsid w:val="009837F5"/>
    <w:rsid w:val="009839FA"/>
    <w:rsid w:val="00990C79"/>
    <w:rsid w:val="00991D19"/>
    <w:rsid w:val="00996280"/>
    <w:rsid w:val="009A05E5"/>
    <w:rsid w:val="009A1B77"/>
    <w:rsid w:val="009A325B"/>
    <w:rsid w:val="009A580B"/>
    <w:rsid w:val="009A5E5D"/>
    <w:rsid w:val="009B2565"/>
    <w:rsid w:val="009C2D47"/>
    <w:rsid w:val="009D1DEF"/>
    <w:rsid w:val="009D646D"/>
    <w:rsid w:val="009E2022"/>
    <w:rsid w:val="009E2AC0"/>
    <w:rsid w:val="009E4BD2"/>
    <w:rsid w:val="009E6B19"/>
    <w:rsid w:val="009F0FC8"/>
    <w:rsid w:val="00A018BC"/>
    <w:rsid w:val="00A04659"/>
    <w:rsid w:val="00A11C8B"/>
    <w:rsid w:val="00A14094"/>
    <w:rsid w:val="00A2183F"/>
    <w:rsid w:val="00A21FAA"/>
    <w:rsid w:val="00A25DC7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53299"/>
    <w:rsid w:val="00A5384F"/>
    <w:rsid w:val="00A56971"/>
    <w:rsid w:val="00A607A0"/>
    <w:rsid w:val="00A6257D"/>
    <w:rsid w:val="00A6301F"/>
    <w:rsid w:val="00A64ACA"/>
    <w:rsid w:val="00A7063E"/>
    <w:rsid w:val="00A71F09"/>
    <w:rsid w:val="00A7731C"/>
    <w:rsid w:val="00A81DA4"/>
    <w:rsid w:val="00A837AD"/>
    <w:rsid w:val="00A8566B"/>
    <w:rsid w:val="00A875C6"/>
    <w:rsid w:val="00A94E0D"/>
    <w:rsid w:val="00A96408"/>
    <w:rsid w:val="00AA397F"/>
    <w:rsid w:val="00AB201B"/>
    <w:rsid w:val="00AB2DFF"/>
    <w:rsid w:val="00AB3CC1"/>
    <w:rsid w:val="00AB4E14"/>
    <w:rsid w:val="00AB7394"/>
    <w:rsid w:val="00AC0BE9"/>
    <w:rsid w:val="00AC3F06"/>
    <w:rsid w:val="00AD1007"/>
    <w:rsid w:val="00AD329B"/>
    <w:rsid w:val="00AD4A4C"/>
    <w:rsid w:val="00AD5E05"/>
    <w:rsid w:val="00AD6EE0"/>
    <w:rsid w:val="00AD75B1"/>
    <w:rsid w:val="00AF53FE"/>
    <w:rsid w:val="00B0026E"/>
    <w:rsid w:val="00B0038A"/>
    <w:rsid w:val="00B03A5C"/>
    <w:rsid w:val="00B05295"/>
    <w:rsid w:val="00B05746"/>
    <w:rsid w:val="00B0745B"/>
    <w:rsid w:val="00B124D6"/>
    <w:rsid w:val="00B127CF"/>
    <w:rsid w:val="00B130D7"/>
    <w:rsid w:val="00B13B2E"/>
    <w:rsid w:val="00B21D71"/>
    <w:rsid w:val="00B21DC4"/>
    <w:rsid w:val="00B21FC6"/>
    <w:rsid w:val="00B25111"/>
    <w:rsid w:val="00B30824"/>
    <w:rsid w:val="00B31F14"/>
    <w:rsid w:val="00B328BC"/>
    <w:rsid w:val="00B368E3"/>
    <w:rsid w:val="00B37E4B"/>
    <w:rsid w:val="00B509EE"/>
    <w:rsid w:val="00B53A83"/>
    <w:rsid w:val="00B54AF6"/>
    <w:rsid w:val="00B60482"/>
    <w:rsid w:val="00B64B82"/>
    <w:rsid w:val="00B66605"/>
    <w:rsid w:val="00B709EE"/>
    <w:rsid w:val="00B807E3"/>
    <w:rsid w:val="00B817BB"/>
    <w:rsid w:val="00B8191D"/>
    <w:rsid w:val="00B85608"/>
    <w:rsid w:val="00B93166"/>
    <w:rsid w:val="00B9345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844"/>
    <w:rsid w:val="00BC6BB1"/>
    <w:rsid w:val="00BD21E3"/>
    <w:rsid w:val="00BD41FD"/>
    <w:rsid w:val="00BD457A"/>
    <w:rsid w:val="00BD7243"/>
    <w:rsid w:val="00BE00AA"/>
    <w:rsid w:val="00BE684F"/>
    <w:rsid w:val="00BE7678"/>
    <w:rsid w:val="00BE7F1F"/>
    <w:rsid w:val="00BF06BF"/>
    <w:rsid w:val="00BF13A7"/>
    <w:rsid w:val="00BF52D3"/>
    <w:rsid w:val="00C00A2A"/>
    <w:rsid w:val="00C00F86"/>
    <w:rsid w:val="00C0220D"/>
    <w:rsid w:val="00C03C8A"/>
    <w:rsid w:val="00C100A6"/>
    <w:rsid w:val="00C10313"/>
    <w:rsid w:val="00C10F45"/>
    <w:rsid w:val="00C2040F"/>
    <w:rsid w:val="00C221C9"/>
    <w:rsid w:val="00C22244"/>
    <w:rsid w:val="00C25004"/>
    <w:rsid w:val="00C30225"/>
    <w:rsid w:val="00C3054A"/>
    <w:rsid w:val="00C319DD"/>
    <w:rsid w:val="00C32CCE"/>
    <w:rsid w:val="00C32CD0"/>
    <w:rsid w:val="00C33DBB"/>
    <w:rsid w:val="00C34244"/>
    <w:rsid w:val="00C375C9"/>
    <w:rsid w:val="00C5019C"/>
    <w:rsid w:val="00C514D4"/>
    <w:rsid w:val="00C523FD"/>
    <w:rsid w:val="00C54A5A"/>
    <w:rsid w:val="00C56238"/>
    <w:rsid w:val="00C57C3A"/>
    <w:rsid w:val="00C60B73"/>
    <w:rsid w:val="00C6339F"/>
    <w:rsid w:val="00C64B2E"/>
    <w:rsid w:val="00C707BB"/>
    <w:rsid w:val="00C71FD2"/>
    <w:rsid w:val="00C728BD"/>
    <w:rsid w:val="00C73CC7"/>
    <w:rsid w:val="00C773B4"/>
    <w:rsid w:val="00C8334C"/>
    <w:rsid w:val="00C848A6"/>
    <w:rsid w:val="00C8575A"/>
    <w:rsid w:val="00C86C09"/>
    <w:rsid w:val="00C87B11"/>
    <w:rsid w:val="00C94555"/>
    <w:rsid w:val="00CA2A0F"/>
    <w:rsid w:val="00CA50E4"/>
    <w:rsid w:val="00CA57AE"/>
    <w:rsid w:val="00CA7057"/>
    <w:rsid w:val="00CB0B07"/>
    <w:rsid w:val="00CB438A"/>
    <w:rsid w:val="00CB7708"/>
    <w:rsid w:val="00CB7A3C"/>
    <w:rsid w:val="00CC2A53"/>
    <w:rsid w:val="00CC4A1B"/>
    <w:rsid w:val="00CC6EF2"/>
    <w:rsid w:val="00CD0870"/>
    <w:rsid w:val="00CD34B6"/>
    <w:rsid w:val="00CD58DA"/>
    <w:rsid w:val="00CD7131"/>
    <w:rsid w:val="00CE1E95"/>
    <w:rsid w:val="00CE4B49"/>
    <w:rsid w:val="00CE5DFC"/>
    <w:rsid w:val="00CF50FE"/>
    <w:rsid w:val="00CF6F86"/>
    <w:rsid w:val="00D0183F"/>
    <w:rsid w:val="00D077AA"/>
    <w:rsid w:val="00D1409C"/>
    <w:rsid w:val="00D15CFE"/>
    <w:rsid w:val="00D20C63"/>
    <w:rsid w:val="00D216BE"/>
    <w:rsid w:val="00D221EF"/>
    <w:rsid w:val="00D230D0"/>
    <w:rsid w:val="00D25146"/>
    <w:rsid w:val="00D3063B"/>
    <w:rsid w:val="00D349D4"/>
    <w:rsid w:val="00D34A15"/>
    <w:rsid w:val="00D36268"/>
    <w:rsid w:val="00D43F12"/>
    <w:rsid w:val="00D4405E"/>
    <w:rsid w:val="00D4546E"/>
    <w:rsid w:val="00D46672"/>
    <w:rsid w:val="00D46886"/>
    <w:rsid w:val="00D543C1"/>
    <w:rsid w:val="00D54FA6"/>
    <w:rsid w:val="00D567D4"/>
    <w:rsid w:val="00D67F06"/>
    <w:rsid w:val="00D70712"/>
    <w:rsid w:val="00D714FB"/>
    <w:rsid w:val="00D7540D"/>
    <w:rsid w:val="00D77AF6"/>
    <w:rsid w:val="00D868B6"/>
    <w:rsid w:val="00D90712"/>
    <w:rsid w:val="00D9707B"/>
    <w:rsid w:val="00DA0D09"/>
    <w:rsid w:val="00DA364A"/>
    <w:rsid w:val="00DA3DD7"/>
    <w:rsid w:val="00DA478F"/>
    <w:rsid w:val="00DA6894"/>
    <w:rsid w:val="00DA6D78"/>
    <w:rsid w:val="00DA6DF9"/>
    <w:rsid w:val="00DB1690"/>
    <w:rsid w:val="00DB4748"/>
    <w:rsid w:val="00DB4F79"/>
    <w:rsid w:val="00DB740F"/>
    <w:rsid w:val="00DB74C4"/>
    <w:rsid w:val="00DC0CB5"/>
    <w:rsid w:val="00DC3DAC"/>
    <w:rsid w:val="00DC3EFD"/>
    <w:rsid w:val="00DC6A22"/>
    <w:rsid w:val="00DC7316"/>
    <w:rsid w:val="00DD04AE"/>
    <w:rsid w:val="00DD0AD5"/>
    <w:rsid w:val="00DD4AA6"/>
    <w:rsid w:val="00DD50F2"/>
    <w:rsid w:val="00DD5792"/>
    <w:rsid w:val="00DE33AA"/>
    <w:rsid w:val="00DE5E73"/>
    <w:rsid w:val="00DF3394"/>
    <w:rsid w:val="00E02063"/>
    <w:rsid w:val="00E02A62"/>
    <w:rsid w:val="00E259CD"/>
    <w:rsid w:val="00E27046"/>
    <w:rsid w:val="00E317D1"/>
    <w:rsid w:val="00E331FE"/>
    <w:rsid w:val="00E3608E"/>
    <w:rsid w:val="00E42E41"/>
    <w:rsid w:val="00E459D9"/>
    <w:rsid w:val="00E47474"/>
    <w:rsid w:val="00E54838"/>
    <w:rsid w:val="00E554BA"/>
    <w:rsid w:val="00E63DAE"/>
    <w:rsid w:val="00E65837"/>
    <w:rsid w:val="00E701B3"/>
    <w:rsid w:val="00E71407"/>
    <w:rsid w:val="00E73418"/>
    <w:rsid w:val="00E8039B"/>
    <w:rsid w:val="00E83718"/>
    <w:rsid w:val="00E843A7"/>
    <w:rsid w:val="00E84FBB"/>
    <w:rsid w:val="00E95364"/>
    <w:rsid w:val="00E9673A"/>
    <w:rsid w:val="00EA4993"/>
    <w:rsid w:val="00EB02F3"/>
    <w:rsid w:val="00EC1092"/>
    <w:rsid w:val="00EC15EF"/>
    <w:rsid w:val="00EC1B2A"/>
    <w:rsid w:val="00EC6DE1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35F2"/>
    <w:rsid w:val="00F17628"/>
    <w:rsid w:val="00F17B94"/>
    <w:rsid w:val="00F233CC"/>
    <w:rsid w:val="00F31F72"/>
    <w:rsid w:val="00F40662"/>
    <w:rsid w:val="00F41318"/>
    <w:rsid w:val="00F4660B"/>
    <w:rsid w:val="00F5164A"/>
    <w:rsid w:val="00F517F2"/>
    <w:rsid w:val="00F521CE"/>
    <w:rsid w:val="00F521D5"/>
    <w:rsid w:val="00F521FD"/>
    <w:rsid w:val="00F52DDA"/>
    <w:rsid w:val="00F5305B"/>
    <w:rsid w:val="00F5445F"/>
    <w:rsid w:val="00F65E82"/>
    <w:rsid w:val="00F70188"/>
    <w:rsid w:val="00F70A82"/>
    <w:rsid w:val="00F724D8"/>
    <w:rsid w:val="00F82733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6B74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321597252039503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52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(6 вопросов )</c:v>
                </c:pt>
                <c:pt idx="1">
                  <c:v>Социальная сфера (6 вопросов)</c:v>
                </c:pt>
                <c:pt idx="2">
                  <c:v>Экономика (37 вопросов)</c:v>
                </c:pt>
                <c:pt idx="3">
                  <c:v>Оборона, безопасность, законность (3 вопроса)</c:v>
                </c:pt>
                <c:pt idx="4">
                  <c:v>Жилищно-коммунальная сфера (43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6</c:v>
                </c:pt>
                <c:pt idx="2">
                  <c:v>37</c:v>
                </c:pt>
                <c:pt idx="3">
                  <c:v>3</c:v>
                </c:pt>
                <c:pt idx="4">
                  <c:v>41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EC8273D-E137-45D9-907F-F4991BF0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8</cp:revision>
  <cp:lastPrinted>2022-01-04T04:18:00Z</cp:lastPrinted>
  <dcterms:created xsi:type="dcterms:W3CDTF">2021-12-06T06:09:00Z</dcterms:created>
  <dcterms:modified xsi:type="dcterms:W3CDTF">2022-01-12T05:16:00Z</dcterms:modified>
</cp:coreProperties>
</file>