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18D" w:rsidRDefault="00EE118D" w:rsidP="00EE1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18D">
        <w:rPr>
          <w:rFonts w:ascii="Times New Roman" w:hAnsi="Times New Roman" w:cs="Times New Roman"/>
          <w:b/>
          <w:sz w:val="28"/>
          <w:szCs w:val="28"/>
        </w:rPr>
        <w:t xml:space="preserve">АНКЕТА </w:t>
      </w:r>
    </w:p>
    <w:p w:rsidR="00EE118D" w:rsidRPr="00EE118D" w:rsidRDefault="00EE118D" w:rsidP="00EE1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18D">
        <w:rPr>
          <w:rFonts w:ascii="Times New Roman" w:hAnsi="Times New Roman" w:cs="Times New Roman"/>
          <w:b/>
          <w:sz w:val="28"/>
          <w:szCs w:val="28"/>
        </w:rPr>
        <w:t xml:space="preserve">для проведения опроса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заинтересованных представителей </w:t>
      </w:r>
      <w:r w:rsidRPr="00EE118D">
        <w:rPr>
          <w:rFonts w:ascii="Times New Roman" w:hAnsi="Times New Roman" w:cs="Times New Roman"/>
          <w:b/>
          <w:sz w:val="28"/>
          <w:szCs w:val="28"/>
        </w:rPr>
        <w:t>предпринимательско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EE118D">
        <w:rPr>
          <w:rFonts w:ascii="Times New Roman" w:hAnsi="Times New Roman" w:cs="Times New Roman"/>
          <w:b/>
          <w:sz w:val="28"/>
          <w:szCs w:val="28"/>
        </w:rPr>
        <w:t xml:space="preserve"> сообществ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предложениях по </w:t>
      </w:r>
      <w:r w:rsidRPr="00EE11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изменению действующего налогового законодательства </w:t>
      </w:r>
    </w:p>
    <w:p w:rsidR="004C03E4" w:rsidRDefault="004C03E4" w:rsidP="00EE118D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E118D" w:rsidRPr="00EE118D" w:rsidRDefault="00EE118D" w:rsidP="00EE118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E118D">
        <w:rPr>
          <w:rFonts w:ascii="Times New Roman" w:hAnsi="Times New Roman" w:cs="Times New Roman"/>
          <w:bCs/>
          <w:sz w:val="28"/>
          <w:szCs w:val="28"/>
        </w:rPr>
        <w:t>Уважаемые участники опроса!</w:t>
      </w:r>
    </w:p>
    <w:p w:rsidR="001F6AD2" w:rsidRDefault="00EE118D" w:rsidP="00EE11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18D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1F6AD2">
        <w:rPr>
          <w:rFonts w:ascii="Times New Roman" w:hAnsi="Times New Roman" w:cs="Times New Roman"/>
          <w:bCs/>
          <w:sz w:val="28"/>
          <w:szCs w:val="28"/>
        </w:rPr>
        <w:t>Распоряжением Правительства Российской Федерации от 27 января 2015 года №98-р утвержден План первоочередных мероприятий по обеспечению устойчивого развития экономики, предполагающий, в частности,  внесение изменений  в действующее законодательство с целью снижения налоговой нагрузки для субъектов малого и среднего предпринимательства.</w:t>
      </w:r>
      <w:r w:rsidR="0036695A">
        <w:rPr>
          <w:rFonts w:ascii="Times New Roman" w:hAnsi="Times New Roman" w:cs="Times New Roman"/>
          <w:bCs/>
          <w:sz w:val="28"/>
          <w:szCs w:val="28"/>
        </w:rPr>
        <w:t xml:space="preserve"> В настоящее время обсуждается проект федерального закона и закона </w:t>
      </w:r>
      <w:proofErr w:type="spellStart"/>
      <w:r w:rsidR="0036695A">
        <w:rPr>
          <w:rFonts w:ascii="Times New Roman" w:hAnsi="Times New Roman" w:cs="Times New Roman"/>
          <w:bCs/>
          <w:sz w:val="28"/>
          <w:szCs w:val="28"/>
        </w:rPr>
        <w:t>Югры</w:t>
      </w:r>
      <w:proofErr w:type="spellEnd"/>
      <w:r w:rsidR="0036695A">
        <w:rPr>
          <w:rFonts w:ascii="Times New Roman" w:hAnsi="Times New Roman" w:cs="Times New Roman"/>
          <w:bCs/>
          <w:sz w:val="28"/>
          <w:szCs w:val="28"/>
        </w:rPr>
        <w:t xml:space="preserve"> по уменьшению налоговой нагрузки на субъекты малого и среднего бизнеса.</w:t>
      </w:r>
    </w:p>
    <w:p w:rsidR="001F6AD2" w:rsidRDefault="001F6AD2" w:rsidP="001F6AD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Так, в целях расширения участия быстрорастущих малых и средних предприятий предполагается:</w:t>
      </w:r>
    </w:p>
    <w:p w:rsidR="001F6AD2" w:rsidRDefault="001F6AD2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6AD2">
        <w:rPr>
          <w:rFonts w:ascii="Times New Roman" w:hAnsi="Times New Roman" w:cs="Times New Roman"/>
          <w:bCs/>
          <w:sz w:val="28"/>
          <w:szCs w:val="28"/>
        </w:rPr>
        <w:t>расширить перечень видов деятельности</w:t>
      </w:r>
      <w:r w:rsidR="001D4714">
        <w:rPr>
          <w:rFonts w:ascii="Times New Roman" w:hAnsi="Times New Roman" w:cs="Times New Roman"/>
          <w:bCs/>
          <w:sz w:val="28"/>
          <w:szCs w:val="28"/>
        </w:rPr>
        <w:t>,</w:t>
      </w:r>
      <w:r w:rsidRPr="001F6AD2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gramStart"/>
      <w:r w:rsidRPr="001F6AD2">
        <w:rPr>
          <w:rFonts w:ascii="Times New Roman" w:hAnsi="Times New Roman" w:cs="Times New Roman"/>
          <w:bCs/>
          <w:sz w:val="28"/>
          <w:szCs w:val="28"/>
        </w:rPr>
        <w:t>рамках</w:t>
      </w:r>
      <w:proofErr w:type="gramEnd"/>
      <w:r w:rsidRPr="001F6AD2">
        <w:rPr>
          <w:rFonts w:ascii="Times New Roman" w:hAnsi="Times New Roman" w:cs="Times New Roman"/>
          <w:bCs/>
          <w:sz w:val="28"/>
          <w:szCs w:val="28"/>
        </w:rPr>
        <w:t xml:space="preserve"> осуществления которых возможно применение патентной системы налогообложения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1F6AD2" w:rsidRDefault="001F6AD2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увеличить в 2 раза предельные значения выручки для отнесения бизнеса к категории субъектов малого и среднего предпринимательства,</w:t>
      </w:r>
    </w:p>
    <w:p w:rsidR="001F6AD2" w:rsidRDefault="001F6AD2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снизить максимальный размер потенциально возможного к получению индивидуальным предпринимателем годового дохода по патентной системе налогообложения,</w:t>
      </w:r>
    </w:p>
    <w:p w:rsidR="00676A38" w:rsidRDefault="001F6AD2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снизить ставку налога для налогоплательщиков, применяющих упрощенную систему налогообложения</w:t>
      </w:r>
      <w:r w:rsidR="00676A38">
        <w:rPr>
          <w:rFonts w:ascii="Times New Roman" w:hAnsi="Times New Roman" w:cs="Times New Roman"/>
          <w:bCs/>
          <w:sz w:val="28"/>
          <w:szCs w:val="28"/>
        </w:rPr>
        <w:t xml:space="preserve"> с объектом «доходы»,</w:t>
      </w:r>
    </w:p>
    <w:p w:rsidR="00676A38" w:rsidRDefault="00676A38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снизить ставку налога для налогоплательщиков, применяющих систему налогообложения в виде единого налога на вмененный доход</w:t>
      </w:r>
      <w:r w:rsidR="0036695A">
        <w:rPr>
          <w:rFonts w:ascii="Times New Roman" w:hAnsi="Times New Roman" w:cs="Times New Roman"/>
          <w:bCs/>
          <w:sz w:val="28"/>
          <w:szCs w:val="28"/>
        </w:rPr>
        <w:t>,</w:t>
      </w:r>
    </w:p>
    <w:p w:rsidR="0036695A" w:rsidRDefault="0036695A" w:rsidP="001F6AD2">
      <w:pPr>
        <w:pStyle w:val="a3"/>
        <w:numPr>
          <w:ilvl w:val="0"/>
          <w:numId w:val="2"/>
        </w:numPr>
        <w:spacing w:after="0"/>
        <w:ind w:left="0" w:firstLine="111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установить ставку 0% для впервые зарегистрированных ИП, применяющих упрощенную систему налогообложения и патент в сфере бытовых услуг населению.</w:t>
      </w:r>
    </w:p>
    <w:p w:rsidR="00676A38" w:rsidRDefault="00676A38" w:rsidP="00676A38">
      <w:pPr>
        <w:pStyle w:val="a3"/>
        <w:spacing w:after="0"/>
        <w:ind w:left="111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118D" w:rsidRPr="00EE118D" w:rsidRDefault="00EE118D" w:rsidP="00BE00E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18D">
        <w:rPr>
          <w:rFonts w:ascii="Times New Roman" w:hAnsi="Times New Roman" w:cs="Times New Roman"/>
          <w:bCs/>
          <w:sz w:val="28"/>
          <w:szCs w:val="28"/>
        </w:rPr>
        <w:tab/>
        <w:t xml:space="preserve">Для организации более эффективной работы </w:t>
      </w:r>
      <w:r w:rsidR="00676A38">
        <w:rPr>
          <w:rFonts w:ascii="Times New Roman" w:hAnsi="Times New Roman" w:cs="Times New Roman"/>
          <w:bCs/>
          <w:sz w:val="28"/>
          <w:szCs w:val="28"/>
        </w:rPr>
        <w:t>законотворческих органов с целью</w:t>
      </w:r>
      <w:r w:rsidRPr="00EE118D">
        <w:rPr>
          <w:rFonts w:ascii="Times New Roman" w:hAnsi="Times New Roman" w:cs="Times New Roman"/>
          <w:bCs/>
          <w:sz w:val="28"/>
          <w:szCs w:val="28"/>
        </w:rPr>
        <w:t xml:space="preserve"> защиты законных интересов предпринимате</w:t>
      </w:r>
      <w:r w:rsidR="00676A38">
        <w:rPr>
          <w:rFonts w:ascii="Times New Roman" w:hAnsi="Times New Roman" w:cs="Times New Roman"/>
          <w:bCs/>
          <w:sz w:val="28"/>
          <w:szCs w:val="28"/>
        </w:rPr>
        <w:t>льского сообщества</w:t>
      </w:r>
      <w:r w:rsidRPr="00EE11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6A38">
        <w:rPr>
          <w:rFonts w:ascii="Times New Roman" w:hAnsi="Times New Roman" w:cs="Times New Roman"/>
          <w:bCs/>
          <w:sz w:val="28"/>
          <w:szCs w:val="28"/>
        </w:rPr>
        <w:t xml:space="preserve">ТПП ХМАО – </w:t>
      </w:r>
      <w:proofErr w:type="spellStart"/>
      <w:r w:rsidR="00676A38">
        <w:rPr>
          <w:rFonts w:ascii="Times New Roman" w:hAnsi="Times New Roman" w:cs="Times New Roman"/>
          <w:bCs/>
          <w:sz w:val="28"/>
          <w:szCs w:val="28"/>
        </w:rPr>
        <w:t>Югры</w:t>
      </w:r>
      <w:proofErr w:type="spellEnd"/>
      <w:r w:rsidR="00676A38">
        <w:rPr>
          <w:rFonts w:ascii="Times New Roman" w:hAnsi="Times New Roman" w:cs="Times New Roman"/>
          <w:bCs/>
          <w:sz w:val="28"/>
          <w:szCs w:val="28"/>
        </w:rPr>
        <w:t xml:space="preserve"> проводит </w:t>
      </w:r>
      <w:r w:rsidRPr="00EE118D">
        <w:rPr>
          <w:rFonts w:ascii="Times New Roman" w:hAnsi="Times New Roman" w:cs="Times New Roman"/>
          <w:bCs/>
          <w:sz w:val="28"/>
          <w:szCs w:val="28"/>
        </w:rPr>
        <w:t xml:space="preserve"> анкет</w:t>
      </w:r>
      <w:r w:rsidR="00676A38">
        <w:rPr>
          <w:rFonts w:ascii="Times New Roman" w:hAnsi="Times New Roman" w:cs="Times New Roman"/>
          <w:bCs/>
          <w:sz w:val="28"/>
          <w:szCs w:val="28"/>
        </w:rPr>
        <w:t>ирование</w:t>
      </w:r>
      <w:r w:rsidRPr="00EE118D">
        <w:rPr>
          <w:rFonts w:ascii="Times New Roman" w:hAnsi="Times New Roman" w:cs="Times New Roman"/>
          <w:bCs/>
          <w:sz w:val="28"/>
          <w:szCs w:val="28"/>
        </w:rPr>
        <w:t xml:space="preserve"> по прилагаемой форме </w:t>
      </w:r>
      <w:r w:rsidR="00676A38">
        <w:rPr>
          <w:rFonts w:ascii="Times New Roman" w:hAnsi="Times New Roman" w:cs="Times New Roman"/>
          <w:bCs/>
          <w:sz w:val="28"/>
          <w:szCs w:val="28"/>
        </w:rPr>
        <w:t>для выявления предложений о</w:t>
      </w:r>
      <w:r w:rsidR="00BE00EA">
        <w:rPr>
          <w:rFonts w:ascii="Times New Roman" w:hAnsi="Times New Roman" w:cs="Times New Roman"/>
          <w:bCs/>
          <w:sz w:val="28"/>
          <w:szCs w:val="28"/>
        </w:rPr>
        <w:t xml:space="preserve"> соответствующих изменениях действующего законодательства.</w:t>
      </w:r>
      <w:r w:rsidR="00676A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118D" w:rsidRPr="00EE118D" w:rsidRDefault="00EE118D" w:rsidP="00EE118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18D">
        <w:rPr>
          <w:rFonts w:ascii="Times New Roman" w:hAnsi="Times New Roman" w:cs="Times New Roman"/>
          <w:bCs/>
          <w:sz w:val="28"/>
          <w:szCs w:val="28"/>
        </w:rPr>
        <w:tab/>
        <w:t xml:space="preserve">   </w:t>
      </w:r>
      <w:r w:rsidR="00BE00EA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EE118D">
        <w:rPr>
          <w:rFonts w:ascii="Times New Roman" w:hAnsi="Times New Roman" w:cs="Times New Roman"/>
          <w:b/>
          <w:bCs/>
          <w:sz w:val="28"/>
          <w:szCs w:val="28"/>
        </w:rPr>
        <w:t>Ваше мнение очень важно для нас!</w:t>
      </w:r>
    </w:p>
    <w:p w:rsidR="00EE118D" w:rsidRPr="00EE118D" w:rsidRDefault="00EE118D" w:rsidP="00EE1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4714" w:rsidRDefault="001D4714" w:rsidP="00F72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0CEE" w:rsidRDefault="00620CEE" w:rsidP="00F72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 по разработке</w:t>
      </w:r>
    </w:p>
    <w:p w:rsidR="00F72923" w:rsidRPr="00F72923" w:rsidRDefault="00620CEE" w:rsidP="00F72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антикризисных мер</w:t>
      </w:r>
      <w:r w:rsidR="00F72923" w:rsidRPr="00F72923">
        <w:rPr>
          <w:rFonts w:ascii="Times New Roman" w:hAnsi="Times New Roman" w:cs="Times New Roman"/>
          <w:b/>
          <w:sz w:val="28"/>
          <w:szCs w:val="28"/>
        </w:rPr>
        <w:t>,</w:t>
      </w:r>
      <w:r w:rsidR="00DD7A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направленных</w:t>
      </w:r>
      <w:r w:rsidR="00F72923" w:rsidRPr="00F72923">
        <w:rPr>
          <w:rFonts w:ascii="Times New Roman" w:hAnsi="Times New Roman" w:cs="Times New Roman"/>
          <w:b/>
          <w:sz w:val="28"/>
          <w:szCs w:val="28"/>
        </w:rPr>
        <w:t xml:space="preserve"> на создание благоприятных</w:t>
      </w:r>
    </w:p>
    <w:p w:rsidR="00F72923" w:rsidRPr="00F72923" w:rsidRDefault="00F72923" w:rsidP="00F72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923">
        <w:rPr>
          <w:rFonts w:ascii="Times New Roman" w:hAnsi="Times New Roman" w:cs="Times New Roman"/>
          <w:b/>
          <w:sz w:val="28"/>
          <w:szCs w:val="28"/>
        </w:rPr>
        <w:t xml:space="preserve"> условий по развитию предпринимательской деятельности </w:t>
      </w:r>
    </w:p>
    <w:p w:rsidR="00561F83" w:rsidRPr="00F72923" w:rsidRDefault="00F72923" w:rsidP="00F72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923">
        <w:rPr>
          <w:rFonts w:ascii="Times New Roman" w:hAnsi="Times New Roman" w:cs="Times New Roman"/>
          <w:b/>
          <w:sz w:val="28"/>
          <w:szCs w:val="28"/>
        </w:rPr>
        <w:t>на территории Ханты-Мансийск</w:t>
      </w:r>
      <w:r w:rsidR="00BE00EA">
        <w:rPr>
          <w:rFonts w:ascii="Times New Roman" w:hAnsi="Times New Roman" w:cs="Times New Roman"/>
          <w:b/>
          <w:sz w:val="28"/>
          <w:szCs w:val="28"/>
        </w:rPr>
        <w:t xml:space="preserve">ого автономного округа - </w:t>
      </w:r>
      <w:proofErr w:type="spellStart"/>
      <w:r w:rsidR="00BE00EA">
        <w:rPr>
          <w:rFonts w:ascii="Times New Roman" w:hAnsi="Times New Roman" w:cs="Times New Roman"/>
          <w:b/>
          <w:sz w:val="28"/>
          <w:szCs w:val="28"/>
        </w:rPr>
        <w:t>Югры</w:t>
      </w:r>
      <w:proofErr w:type="spellEnd"/>
      <w:r w:rsidRPr="00F729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2923" w:rsidRDefault="00F72923" w:rsidP="00F729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2923" w:rsidRDefault="00F72923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Расширение перечня видов деятельности,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осуществления которых возможно применение патентной системы налогообложения.</w:t>
      </w:r>
    </w:p>
    <w:p w:rsidR="0020187C" w:rsidRDefault="0020187C" w:rsidP="002018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CEE" w:rsidRDefault="00961325" w:rsidP="0096132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Перечислить в</w:t>
      </w:r>
      <w:r w:rsidR="0020187C">
        <w:rPr>
          <w:rFonts w:ascii="Times New Roman" w:hAnsi="Times New Roman" w:cs="Times New Roman"/>
          <w:i/>
          <w:sz w:val="28"/>
          <w:szCs w:val="28"/>
        </w:rPr>
        <w:t>иды деятельности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20187C">
        <w:rPr>
          <w:rFonts w:ascii="Times New Roman" w:hAnsi="Times New Roman" w:cs="Times New Roman"/>
          <w:i/>
          <w:sz w:val="28"/>
          <w:szCs w:val="28"/>
        </w:rPr>
        <w:t xml:space="preserve"> в отноше</w:t>
      </w:r>
      <w:r>
        <w:rPr>
          <w:rFonts w:ascii="Times New Roman" w:hAnsi="Times New Roman" w:cs="Times New Roman"/>
          <w:i/>
          <w:sz w:val="28"/>
          <w:szCs w:val="28"/>
        </w:rPr>
        <w:t xml:space="preserve">нии которых возможно применение </w:t>
      </w:r>
      <w:r w:rsidR="0020187C">
        <w:rPr>
          <w:rFonts w:ascii="Times New Roman" w:hAnsi="Times New Roman" w:cs="Times New Roman"/>
          <w:i/>
          <w:sz w:val="28"/>
          <w:szCs w:val="28"/>
        </w:rPr>
        <w:t>патентной системы</w:t>
      </w:r>
      <w:r w:rsidR="00576879">
        <w:rPr>
          <w:rFonts w:ascii="Times New Roman" w:hAnsi="Times New Roman" w:cs="Times New Roman"/>
          <w:i/>
          <w:sz w:val="28"/>
          <w:szCs w:val="28"/>
        </w:rPr>
        <w:t xml:space="preserve"> налогообложения</w:t>
      </w:r>
      <w:r w:rsidR="00BE00EA">
        <w:rPr>
          <w:rFonts w:ascii="Times New Roman" w:hAnsi="Times New Roman" w:cs="Times New Roman"/>
          <w:i/>
          <w:sz w:val="28"/>
          <w:szCs w:val="28"/>
        </w:rPr>
        <w:t>:</w:t>
      </w:r>
      <w:r w:rsidR="0020187C">
        <w:rPr>
          <w:rFonts w:ascii="Times New Roman" w:hAnsi="Times New Roman" w:cs="Times New Roman"/>
          <w:i/>
          <w:sz w:val="28"/>
          <w:szCs w:val="28"/>
        </w:rPr>
        <w:t>________</w:t>
      </w:r>
      <w:r w:rsidR="00576879">
        <w:rPr>
          <w:rFonts w:ascii="Times New Roman" w:hAnsi="Times New Roman" w:cs="Times New Roman"/>
          <w:i/>
          <w:sz w:val="28"/>
          <w:szCs w:val="28"/>
        </w:rPr>
        <w:t>________</w:t>
      </w:r>
      <w:r w:rsidR="007E3C75">
        <w:rPr>
          <w:rFonts w:ascii="Times New Roman" w:hAnsi="Times New Roman" w:cs="Times New Roman"/>
          <w:i/>
          <w:sz w:val="28"/>
          <w:szCs w:val="28"/>
        </w:rPr>
        <w:t>___</w:t>
      </w:r>
    </w:p>
    <w:p w:rsidR="00961325" w:rsidRDefault="00961325" w:rsidP="0096132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  <w:r w:rsidR="007E3C75">
        <w:rPr>
          <w:rFonts w:ascii="Times New Roman" w:hAnsi="Times New Roman" w:cs="Times New Roman"/>
          <w:i/>
          <w:sz w:val="28"/>
          <w:szCs w:val="28"/>
        </w:rPr>
        <w:t>___</w:t>
      </w:r>
      <w:r>
        <w:rPr>
          <w:rFonts w:ascii="Times New Roman" w:hAnsi="Times New Roman" w:cs="Times New Roman"/>
          <w:i/>
          <w:sz w:val="28"/>
          <w:szCs w:val="28"/>
        </w:rPr>
        <w:t>_</w:t>
      </w:r>
    </w:p>
    <w:p w:rsidR="00961325" w:rsidRPr="00961325" w:rsidRDefault="00961325" w:rsidP="00961325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  <w:r w:rsidR="007E3C75">
        <w:rPr>
          <w:rFonts w:ascii="Times New Roman" w:hAnsi="Times New Roman" w:cs="Times New Roman"/>
          <w:i/>
          <w:sz w:val="28"/>
          <w:szCs w:val="28"/>
        </w:rPr>
        <w:t>___</w:t>
      </w:r>
      <w:r>
        <w:rPr>
          <w:rFonts w:ascii="Times New Roman" w:hAnsi="Times New Roman" w:cs="Times New Roman"/>
          <w:i/>
          <w:sz w:val="28"/>
          <w:szCs w:val="28"/>
        </w:rPr>
        <w:t>_</w:t>
      </w:r>
      <w:r w:rsidR="0036695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A93107" w:rsidRDefault="00A93107" w:rsidP="00A9310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4BDD" w:rsidRDefault="00F72923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максимального размера потенциально возможного к получению индивидуальными предпринимателями годового дохода по патентной системе налогообложения</w:t>
      </w:r>
      <w:r w:rsidR="001D4714">
        <w:rPr>
          <w:rFonts w:ascii="Times New Roman" w:hAnsi="Times New Roman" w:cs="Times New Roman"/>
          <w:sz w:val="28"/>
          <w:szCs w:val="28"/>
        </w:rPr>
        <w:t xml:space="preserve"> (от 1 млн. рублей до 0,5 млн. рублей)</w:t>
      </w:r>
    </w:p>
    <w:p w:rsidR="00620CEE" w:rsidRDefault="00620CEE" w:rsidP="009E4BD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4714" w:rsidRPr="001D4714" w:rsidRDefault="001D4714" w:rsidP="009E4BD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14">
        <w:rPr>
          <w:rFonts w:ascii="Times New Roman" w:hAnsi="Times New Roman" w:cs="Times New Roman"/>
          <w:i/>
          <w:sz w:val="28"/>
          <w:szCs w:val="28"/>
        </w:rPr>
        <w:t>Указать размер годового дохода:</w:t>
      </w:r>
    </w:p>
    <w:p w:rsidR="001D4714" w:rsidRPr="001D4714" w:rsidRDefault="009E4BDD" w:rsidP="001D471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</w:t>
      </w:r>
      <w:r w:rsidR="00620CEE">
        <w:rPr>
          <w:rFonts w:ascii="Times New Roman" w:hAnsi="Times New Roman" w:cs="Times New Roman"/>
          <w:i/>
          <w:sz w:val="28"/>
          <w:szCs w:val="28"/>
        </w:rPr>
        <w:t xml:space="preserve">одовой доход </w:t>
      </w:r>
      <w:r>
        <w:rPr>
          <w:rFonts w:ascii="Times New Roman" w:hAnsi="Times New Roman" w:cs="Times New Roman"/>
          <w:i/>
          <w:sz w:val="28"/>
          <w:szCs w:val="28"/>
        </w:rPr>
        <w:t xml:space="preserve">___ </w:t>
      </w:r>
      <w:r w:rsidR="00620CEE">
        <w:rPr>
          <w:rFonts w:ascii="Times New Roman" w:hAnsi="Times New Roman" w:cs="Times New Roman"/>
          <w:i/>
          <w:sz w:val="28"/>
          <w:szCs w:val="28"/>
        </w:rPr>
        <w:t>1,0 млн</w:t>
      </w:r>
      <w:proofErr w:type="gramStart"/>
      <w:r w:rsidR="00620CEE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620CEE">
        <w:rPr>
          <w:rFonts w:ascii="Times New Roman" w:hAnsi="Times New Roman" w:cs="Times New Roman"/>
          <w:i/>
          <w:sz w:val="28"/>
          <w:szCs w:val="28"/>
        </w:rPr>
        <w:t>уб.</w:t>
      </w:r>
      <w:r w:rsidR="001D4714" w:rsidRPr="001D4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4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6695A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1D4714" w:rsidRPr="001D4714">
        <w:rPr>
          <w:rFonts w:ascii="Times New Roman" w:hAnsi="Times New Roman" w:cs="Times New Roman"/>
          <w:i/>
          <w:sz w:val="28"/>
          <w:szCs w:val="28"/>
        </w:rPr>
        <w:t>годовой доход _______________</w:t>
      </w:r>
    </w:p>
    <w:p w:rsidR="00620CEE" w:rsidRDefault="009E4BDD" w:rsidP="00620CE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годовой доход ___</w:t>
      </w:r>
      <w:r w:rsidR="00620CEE">
        <w:rPr>
          <w:rFonts w:ascii="Times New Roman" w:hAnsi="Times New Roman" w:cs="Times New Roman"/>
          <w:i/>
          <w:sz w:val="28"/>
          <w:szCs w:val="28"/>
        </w:rPr>
        <w:t xml:space="preserve"> 0,7 млн</w:t>
      </w:r>
      <w:proofErr w:type="gramStart"/>
      <w:r w:rsidR="00620CEE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620CEE">
        <w:rPr>
          <w:rFonts w:ascii="Times New Roman" w:hAnsi="Times New Roman" w:cs="Times New Roman"/>
          <w:i/>
          <w:sz w:val="28"/>
          <w:szCs w:val="28"/>
        </w:rPr>
        <w:t>уб.</w:t>
      </w:r>
      <w:r w:rsidR="001D471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20CEE" w:rsidRDefault="009E4BDD" w:rsidP="00620CE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годовой доход ___</w:t>
      </w:r>
      <w:r w:rsidR="00620CEE">
        <w:rPr>
          <w:rFonts w:ascii="Times New Roman" w:hAnsi="Times New Roman" w:cs="Times New Roman"/>
          <w:i/>
          <w:sz w:val="28"/>
          <w:szCs w:val="28"/>
        </w:rPr>
        <w:t xml:space="preserve"> 0,5 млн</w:t>
      </w:r>
      <w:proofErr w:type="gramStart"/>
      <w:r w:rsidR="00620CEE">
        <w:rPr>
          <w:rFonts w:ascii="Times New Roman" w:hAnsi="Times New Roman" w:cs="Times New Roman"/>
          <w:i/>
          <w:sz w:val="28"/>
          <w:szCs w:val="28"/>
        </w:rPr>
        <w:t>.р</w:t>
      </w:r>
      <w:proofErr w:type="gramEnd"/>
      <w:r w:rsidR="00620CEE">
        <w:rPr>
          <w:rFonts w:ascii="Times New Roman" w:hAnsi="Times New Roman" w:cs="Times New Roman"/>
          <w:i/>
          <w:sz w:val="28"/>
          <w:szCs w:val="28"/>
        </w:rPr>
        <w:t>уб.</w:t>
      </w:r>
    </w:p>
    <w:p w:rsidR="001D4714" w:rsidRDefault="001D4714" w:rsidP="00620CE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3107" w:rsidRDefault="00A93107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перечня видов предпринимательской деятельности, по которым необходимо снизить максимальные размеры потенциально возможного </w:t>
      </w:r>
      <w:r w:rsidR="00AC5D03">
        <w:rPr>
          <w:rFonts w:ascii="Times New Roman" w:hAnsi="Times New Roman" w:cs="Times New Roman"/>
          <w:sz w:val="28"/>
          <w:szCs w:val="28"/>
        </w:rPr>
        <w:t xml:space="preserve">к получению </w:t>
      </w:r>
      <w:r>
        <w:rPr>
          <w:rFonts w:ascii="Times New Roman" w:hAnsi="Times New Roman" w:cs="Times New Roman"/>
          <w:sz w:val="28"/>
          <w:szCs w:val="28"/>
        </w:rPr>
        <w:t>годового дохода</w:t>
      </w:r>
      <w:r w:rsidR="00AC5D03">
        <w:rPr>
          <w:rFonts w:ascii="Times New Roman" w:hAnsi="Times New Roman" w:cs="Times New Roman"/>
          <w:sz w:val="28"/>
          <w:szCs w:val="28"/>
        </w:rPr>
        <w:t xml:space="preserve"> по патентной системе налогообложения</w:t>
      </w:r>
      <w:r w:rsidR="0036695A">
        <w:rPr>
          <w:rFonts w:ascii="Times New Roman" w:hAnsi="Times New Roman" w:cs="Times New Roman"/>
          <w:sz w:val="28"/>
          <w:szCs w:val="28"/>
        </w:rPr>
        <w:t>, и размер максимального дохода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4CA9" w:rsidRDefault="00784CA9" w:rsidP="00784CA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CA9" w:rsidRDefault="00784CA9" w:rsidP="00784CA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Перечислить виды деятельности, в отношении которых </w:t>
      </w:r>
      <w:r w:rsidR="009921AA">
        <w:rPr>
          <w:rFonts w:ascii="Times New Roman" w:hAnsi="Times New Roman" w:cs="Times New Roman"/>
          <w:i/>
          <w:sz w:val="28"/>
          <w:szCs w:val="28"/>
        </w:rPr>
        <w:t xml:space="preserve">необходимо снизить размеры </w:t>
      </w:r>
      <w:r w:rsidR="00AC5D03">
        <w:rPr>
          <w:rFonts w:ascii="Times New Roman" w:hAnsi="Times New Roman" w:cs="Times New Roman"/>
          <w:i/>
          <w:sz w:val="28"/>
          <w:szCs w:val="28"/>
        </w:rPr>
        <w:t xml:space="preserve">потенциально возможного к получению </w:t>
      </w:r>
      <w:r w:rsidR="009921AA">
        <w:rPr>
          <w:rFonts w:ascii="Times New Roman" w:hAnsi="Times New Roman" w:cs="Times New Roman"/>
          <w:i/>
          <w:sz w:val="28"/>
          <w:szCs w:val="28"/>
        </w:rPr>
        <w:t>годового дохода</w:t>
      </w:r>
      <w:r w:rsidR="0036695A">
        <w:rPr>
          <w:rFonts w:ascii="Times New Roman" w:hAnsi="Times New Roman" w:cs="Times New Roman"/>
          <w:i/>
          <w:sz w:val="28"/>
          <w:szCs w:val="28"/>
        </w:rPr>
        <w:t xml:space="preserve"> и указать максимальный доход по ним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r w:rsidR="00AC5D03">
        <w:rPr>
          <w:rFonts w:ascii="Times New Roman" w:hAnsi="Times New Roman" w:cs="Times New Roman"/>
          <w:i/>
          <w:sz w:val="28"/>
          <w:szCs w:val="28"/>
        </w:rPr>
        <w:t>____________________________</w:t>
      </w:r>
      <w:r w:rsidR="00BE00EA">
        <w:rPr>
          <w:rFonts w:ascii="Times New Roman" w:hAnsi="Times New Roman" w:cs="Times New Roman"/>
          <w:i/>
          <w:sz w:val="28"/>
          <w:szCs w:val="28"/>
        </w:rPr>
        <w:t>_</w:t>
      </w:r>
    </w:p>
    <w:p w:rsidR="00784CA9" w:rsidRDefault="00784CA9" w:rsidP="00784CA9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  <w:r w:rsidR="007E3C75">
        <w:rPr>
          <w:rFonts w:ascii="Times New Roman" w:hAnsi="Times New Roman" w:cs="Times New Roman"/>
          <w:i/>
          <w:sz w:val="28"/>
          <w:szCs w:val="28"/>
        </w:rPr>
        <w:t>___</w:t>
      </w:r>
      <w:r>
        <w:rPr>
          <w:rFonts w:ascii="Times New Roman" w:hAnsi="Times New Roman" w:cs="Times New Roman"/>
          <w:i/>
          <w:sz w:val="28"/>
          <w:szCs w:val="28"/>
        </w:rPr>
        <w:t>_</w:t>
      </w:r>
    </w:p>
    <w:p w:rsidR="00784CA9" w:rsidRDefault="00784CA9" w:rsidP="00784CA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  <w:r w:rsidR="007E3C75">
        <w:rPr>
          <w:rFonts w:ascii="Times New Roman" w:hAnsi="Times New Roman" w:cs="Times New Roman"/>
          <w:i/>
          <w:sz w:val="28"/>
          <w:szCs w:val="28"/>
        </w:rPr>
        <w:t>___</w:t>
      </w:r>
      <w:r>
        <w:rPr>
          <w:rFonts w:ascii="Times New Roman" w:hAnsi="Times New Roman" w:cs="Times New Roman"/>
          <w:i/>
          <w:sz w:val="28"/>
          <w:szCs w:val="28"/>
        </w:rPr>
        <w:t>_</w:t>
      </w:r>
      <w:r w:rsidR="0036695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F72923" w:rsidRPr="00F72923" w:rsidRDefault="00F72923" w:rsidP="00F729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21AA" w:rsidRDefault="00F72923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ставки налога для налогоплательщиков, применяющих упрощенную систему налогообложения с объектом налогообложения «доходы»</w:t>
      </w:r>
      <w:r w:rsidR="001D471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21AA" w:rsidRPr="001D4714" w:rsidRDefault="001D4714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14">
        <w:rPr>
          <w:rFonts w:ascii="Times New Roman" w:hAnsi="Times New Roman" w:cs="Times New Roman"/>
          <w:i/>
          <w:sz w:val="28"/>
          <w:szCs w:val="28"/>
        </w:rPr>
        <w:t>Указать ставку налога:</w:t>
      </w:r>
    </w:p>
    <w:p w:rsidR="009921AA" w:rsidRDefault="009921A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 6%;</w:t>
      </w:r>
    </w:p>
    <w:p w:rsidR="009921AA" w:rsidRDefault="009921A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___ 5%;</w:t>
      </w:r>
    </w:p>
    <w:p w:rsidR="009921AA" w:rsidRDefault="009921A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4%;</w:t>
      </w:r>
    </w:p>
    <w:p w:rsidR="00FE4B92" w:rsidRDefault="00FE4B92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3%</w:t>
      </w:r>
    </w:p>
    <w:p w:rsidR="009921AA" w:rsidRDefault="009921A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2%</w:t>
      </w:r>
    </w:p>
    <w:p w:rsidR="00BE00EA" w:rsidRDefault="00BE00E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___1%</w:t>
      </w:r>
    </w:p>
    <w:p w:rsidR="009921AA" w:rsidRDefault="009921AA" w:rsidP="009921A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21AA" w:rsidRPr="00A93107" w:rsidRDefault="009921AA" w:rsidP="009921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A265D" w:rsidRDefault="00F72923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ставки налога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налогоплательщиков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применяющих систему налогообложения в виде единого налога на вмененный доход</w:t>
      </w:r>
    </w:p>
    <w:p w:rsidR="007A265D" w:rsidRPr="001D4714" w:rsidRDefault="001D4714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4714">
        <w:rPr>
          <w:rFonts w:ascii="Times New Roman" w:hAnsi="Times New Roman" w:cs="Times New Roman"/>
          <w:i/>
          <w:sz w:val="28"/>
          <w:szCs w:val="28"/>
        </w:rPr>
        <w:t>Указать ставку налога: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 15%;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14%;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13%;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12%;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11%;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10%;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9%;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8%;</w:t>
      </w:r>
    </w:p>
    <w:p w:rsidR="00BE00EA" w:rsidRDefault="00BE00EA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7,5%</w:t>
      </w:r>
    </w:p>
    <w:p w:rsidR="007A265D" w:rsidRDefault="007A265D" w:rsidP="007A26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3107" w:rsidRPr="001F5B37" w:rsidRDefault="00A93107" w:rsidP="00F7292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B37">
        <w:rPr>
          <w:rFonts w:ascii="Times New Roman" w:hAnsi="Times New Roman" w:cs="Times New Roman"/>
          <w:sz w:val="28"/>
          <w:szCs w:val="28"/>
        </w:rPr>
        <w:t>Определение перечня видов деятельности</w:t>
      </w:r>
      <w:r w:rsidR="001F5B37" w:rsidRPr="001F5B37">
        <w:rPr>
          <w:rFonts w:ascii="Times New Roman" w:hAnsi="Times New Roman" w:cs="Times New Roman"/>
          <w:sz w:val="28"/>
          <w:szCs w:val="28"/>
        </w:rPr>
        <w:t xml:space="preserve">, </w:t>
      </w:r>
      <w:r w:rsidRPr="001F5B37">
        <w:rPr>
          <w:rFonts w:ascii="Times New Roman" w:hAnsi="Times New Roman" w:cs="Times New Roman"/>
          <w:sz w:val="28"/>
          <w:szCs w:val="28"/>
        </w:rPr>
        <w:t>по которым необходимо снизить налоговые ставки</w:t>
      </w:r>
      <w:r w:rsidR="00EF2FA2" w:rsidRPr="001F5B37">
        <w:rPr>
          <w:rFonts w:ascii="Times New Roman" w:hAnsi="Times New Roman" w:cs="Times New Roman"/>
          <w:sz w:val="28"/>
          <w:szCs w:val="28"/>
        </w:rPr>
        <w:t xml:space="preserve"> по упрощенной системе налогообложения и системе налогообложения в виде единого налога на вмененный доход</w:t>
      </w:r>
      <w:r w:rsidR="0036695A">
        <w:rPr>
          <w:rFonts w:ascii="Times New Roman" w:hAnsi="Times New Roman" w:cs="Times New Roman"/>
          <w:sz w:val="28"/>
          <w:szCs w:val="28"/>
        </w:rPr>
        <w:t>, и ставки</w:t>
      </w:r>
      <w:r w:rsidR="00EF2FA2" w:rsidRPr="001F5B37">
        <w:rPr>
          <w:rFonts w:ascii="Times New Roman" w:hAnsi="Times New Roman" w:cs="Times New Roman"/>
          <w:sz w:val="28"/>
          <w:szCs w:val="28"/>
        </w:rPr>
        <w:t>.</w:t>
      </w:r>
    </w:p>
    <w:p w:rsidR="00A93107" w:rsidRPr="00A93107" w:rsidRDefault="00A93107" w:rsidP="00A931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22D0" w:rsidRDefault="005822D0" w:rsidP="005822D0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Перечислить виды деятельности, в отношении которых необходимо снизить налоговые ставки </w:t>
      </w:r>
      <w:r w:rsidR="0036695A">
        <w:rPr>
          <w:rFonts w:ascii="Times New Roman" w:hAnsi="Times New Roman" w:cs="Times New Roman"/>
          <w:i/>
          <w:sz w:val="28"/>
          <w:szCs w:val="28"/>
        </w:rPr>
        <w:t>и указать предполагаемую ставку_________________</w:t>
      </w:r>
      <w:r>
        <w:rPr>
          <w:rFonts w:ascii="Times New Roman" w:hAnsi="Times New Roman" w:cs="Times New Roman"/>
          <w:i/>
          <w:sz w:val="28"/>
          <w:szCs w:val="28"/>
        </w:rPr>
        <w:t>______________________________________</w:t>
      </w:r>
    </w:p>
    <w:p w:rsidR="005822D0" w:rsidRDefault="005822D0" w:rsidP="005822D0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5822D0" w:rsidRDefault="005822D0" w:rsidP="005822D0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5822D0" w:rsidRDefault="005822D0" w:rsidP="005822D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  <w:r w:rsidR="0036695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</w:t>
      </w:r>
    </w:p>
    <w:p w:rsidR="005822D0" w:rsidRPr="00F72923" w:rsidRDefault="005822D0" w:rsidP="005822D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3107" w:rsidRDefault="000659BE" w:rsidP="000659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9BE">
        <w:rPr>
          <w:rFonts w:ascii="Times New Roman" w:hAnsi="Times New Roman" w:cs="Times New Roman"/>
          <w:sz w:val="28"/>
          <w:szCs w:val="28"/>
        </w:rPr>
        <w:t>Введение торгового сбора на территории Ханты-Мансийск</w:t>
      </w:r>
      <w:r w:rsidR="001D4714">
        <w:rPr>
          <w:rFonts w:ascii="Times New Roman" w:hAnsi="Times New Roman" w:cs="Times New Roman"/>
          <w:sz w:val="28"/>
          <w:szCs w:val="28"/>
        </w:rPr>
        <w:t xml:space="preserve">ого автономного округа – </w:t>
      </w:r>
      <w:proofErr w:type="spellStart"/>
      <w:r w:rsidR="001D4714">
        <w:rPr>
          <w:rFonts w:ascii="Times New Roman" w:hAnsi="Times New Roman" w:cs="Times New Roman"/>
          <w:sz w:val="28"/>
          <w:szCs w:val="28"/>
        </w:rPr>
        <w:t>Югры</w:t>
      </w:r>
      <w:proofErr w:type="spellEnd"/>
    </w:p>
    <w:p w:rsidR="00231986" w:rsidRDefault="00231986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59BE" w:rsidRDefault="001D4714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0659BE">
        <w:rPr>
          <w:rFonts w:ascii="Times New Roman" w:hAnsi="Times New Roman" w:cs="Times New Roman"/>
          <w:i/>
          <w:sz w:val="28"/>
          <w:szCs w:val="28"/>
        </w:rPr>
        <w:t xml:space="preserve"> целесообразности введения сбора:</w:t>
      </w: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да;</w:t>
      </w: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 нет.</w:t>
      </w: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Перечислить виды деятельности, в отношении которых необходимо установить торговый сбор ______________________________________</w:t>
      </w: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0659BE" w:rsidRDefault="000659BE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</w:t>
      </w:r>
    </w:p>
    <w:p w:rsidR="00231986" w:rsidRDefault="00231986" w:rsidP="000659BE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</w:t>
      </w:r>
    </w:p>
    <w:p w:rsidR="00370C20" w:rsidRDefault="00BE00EA" w:rsidP="00BE00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lastRenderedPageBreak/>
        <w:t>По каким видам деятельности, относящимся к производственным, образовательным и научным</w:t>
      </w:r>
      <w:r w:rsidR="0036695A">
        <w:rPr>
          <w:rFonts w:ascii="Times New Roman" w:hAnsi="Times New Roman" w:cs="Times New Roman"/>
          <w:i/>
          <w:sz w:val="28"/>
          <w:szCs w:val="28"/>
        </w:rPr>
        <w:t xml:space="preserve"> и сфере бытовых услуг</w:t>
      </w:r>
      <w:r>
        <w:rPr>
          <w:rFonts w:ascii="Times New Roman" w:hAnsi="Times New Roman" w:cs="Times New Roman"/>
          <w:i/>
          <w:sz w:val="28"/>
          <w:szCs w:val="28"/>
        </w:rPr>
        <w:t>, должны быть введены «налоговые каникулы»</w:t>
      </w:r>
      <w:r w:rsidR="0036695A">
        <w:rPr>
          <w:rFonts w:ascii="Times New Roman" w:hAnsi="Times New Roman" w:cs="Times New Roman"/>
          <w:i/>
          <w:sz w:val="28"/>
          <w:szCs w:val="28"/>
        </w:rPr>
        <w:t>, т.е. установлена ставка 0% для впервые зарегистрированных ИП</w:t>
      </w:r>
      <w:r w:rsidR="001E7220">
        <w:rPr>
          <w:rFonts w:ascii="Times New Roman" w:hAnsi="Times New Roman" w:cs="Times New Roman"/>
          <w:i/>
          <w:sz w:val="28"/>
          <w:szCs w:val="28"/>
        </w:rPr>
        <w:t>, применяющих упрощенную систему налогообложения и патент</w:t>
      </w:r>
      <w:r>
        <w:rPr>
          <w:rFonts w:ascii="Times New Roman" w:hAnsi="Times New Roman" w:cs="Times New Roman"/>
          <w:i/>
          <w:sz w:val="28"/>
          <w:szCs w:val="28"/>
        </w:rPr>
        <w:t>?</w:t>
      </w:r>
      <w:proofErr w:type="gramEnd"/>
    </w:p>
    <w:p w:rsidR="001E7220" w:rsidRDefault="001D4714" w:rsidP="00BE00E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</w:t>
      </w:r>
      <w:r w:rsidR="0036695A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BE00EA" w:rsidRPr="00BE00EA" w:rsidRDefault="001E7220" w:rsidP="00BE00E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6695A">
        <w:rPr>
          <w:rFonts w:ascii="Times New Roman" w:hAnsi="Times New Roman" w:cs="Times New Roman"/>
          <w:i/>
          <w:sz w:val="28"/>
          <w:szCs w:val="28"/>
        </w:rPr>
        <w:t>_</w:t>
      </w:r>
    </w:p>
    <w:p w:rsidR="001E7220" w:rsidRDefault="0036695A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1E7220" w:rsidP="0036695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7220" w:rsidRDefault="0036695A" w:rsidP="001E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4714" w:rsidRPr="0036695A">
        <w:rPr>
          <w:rFonts w:ascii="Times New Roman" w:hAnsi="Times New Roman" w:cs="Times New Roman"/>
          <w:sz w:val="28"/>
          <w:szCs w:val="28"/>
        </w:rPr>
        <w:t xml:space="preserve">При желании Вы можете указать ФИО </w:t>
      </w:r>
      <w:proofErr w:type="gramStart"/>
      <w:r w:rsidR="001D4714" w:rsidRPr="0036695A">
        <w:rPr>
          <w:rFonts w:ascii="Times New Roman" w:hAnsi="Times New Roman" w:cs="Times New Roman"/>
          <w:sz w:val="28"/>
          <w:szCs w:val="28"/>
        </w:rPr>
        <w:t>анкетируемого</w:t>
      </w:r>
      <w:proofErr w:type="gramEnd"/>
      <w:r w:rsidR="001D4714" w:rsidRPr="0036695A">
        <w:rPr>
          <w:rFonts w:ascii="Times New Roman" w:hAnsi="Times New Roman" w:cs="Times New Roman"/>
          <w:sz w:val="28"/>
          <w:szCs w:val="28"/>
        </w:rPr>
        <w:t xml:space="preserve"> (наименование организации)______________________________________________________</w:t>
      </w:r>
      <w:r w:rsidR="001E7220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_______________________________________________________________________________________________________________________________________</w:t>
      </w:r>
      <w:r w:rsidR="001E7220">
        <w:rPr>
          <w:rFonts w:ascii="Times New Roman" w:hAnsi="Times New Roman" w:cs="Times New Roman"/>
          <w:sz w:val="28"/>
          <w:szCs w:val="28"/>
        </w:rPr>
        <w:br/>
      </w:r>
      <w:r w:rsidR="001E7220">
        <w:rPr>
          <w:rFonts w:ascii="Times New Roman" w:hAnsi="Times New Roman" w:cs="Times New Roman"/>
          <w:sz w:val="28"/>
          <w:szCs w:val="28"/>
        </w:rPr>
        <w:br/>
      </w:r>
      <w:r w:rsidR="001E7220">
        <w:rPr>
          <w:rFonts w:ascii="Times New Roman" w:hAnsi="Times New Roman" w:cs="Times New Roman"/>
          <w:sz w:val="28"/>
          <w:szCs w:val="28"/>
        </w:rPr>
        <w:br/>
      </w:r>
      <w:r w:rsidR="001D4714">
        <w:rPr>
          <w:rFonts w:ascii="Times New Roman" w:hAnsi="Times New Roman" w:cs="Times New Roman"/>
          <w:sz w:val="28"/>
          <w:szCs w:val="28"/>
        </w:rPr>
        <w:t>Контакты</w:t>
      </w:r>
      <w:r w:rsidR="00370C20">
        <w:rPr>
          <w:rFonts w:ascii="Times New Roman" w:hAnsi="Times New Roman" w:cs="Times New Roman"/>
          <w:sz w:val="28"/>
          <w:szCs w:val="28"/>
        </w:rPr>
        <w:t>_____________</w:t>
      </w:r>
      <w:r w:rsidR="001D471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0659BE" w:rsidRPr="000659BE" w:rsidRDefault="001E7220" w:rsidP="001E72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370C20">
        <w:rPr>
          <w:rFonts w:ascii="Times New Roman" w:hAnsi="Times New Roman" w:cs="Times New Roman"/>
          <w:sz w:val="28"/>
          <w:szCs w:val="28"/>
        </w:rPr>
        <w:tab/>
      </w:r>
      <w:r w:rsidR="00370C20">
        <w:rPr>
          <w:rFonts w:ascii="Times New Roman" w:hAnsi="Times New Roman" w:cs="Times New Roman"/>
          <w:sz w:val="28"/>
          <w:szCs w:val="28"/>
        </w:rPr>
        <w:tab/>
      </w:r>
      <w:r w:rsidR="00370C20">
        <w:rPr>
          <w:rFonts w:ascii="Times New Roman" w:hAnsi="Times New Roman" w:cs="Times New Roman"/>
          <w:sz w:val="28"/>
          <w:szCs w:val="28"/>
        </w:rPr>
        <w:tab/>
      </w:r>
    </w:p>
    <w:sectPr w:rsidR="000659BE" w:rsidRPr="000659BE" w:rsidSect="00231986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31FE5"/>
    <w:multiLevelType w:val="hybridMultilevel"/>
    <w:tmpl w:val="A1581C60"/>
    <w:lvl w:ilvl="0" w:tplc="041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">
    <w:nsid w:val="699B2626"/>
    <w:multiLevelType w:val="hybridMultilevel"/>
    <w:tmpl w:val="FC248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72923"/>
    <w:rsid w:val="00045918"/>
    <w:rsid w:val="00054636"/>
    <w:rsid w:val="000659BE"/>
    <w:rsid w:val="001D4714"/>
    <w:rsid w:val="001E7220"/>
    <w:rsid w:val="001F5B37"/>
    <w:rsid w:val="001F6AD2"/>
    <w:rsid w:val="0020187C"/>
    <w:rsid w:val="00231986"/>
    <w:rsid w:val="002B3870"/>
    <w:rsid w:val="002D5C59"/>
    <w:rsid w:val="002D7359"/>
    <w:rsid w:val="002E1496"/>
    <w:rsid w:val="00356C79"/>
    <w:rsid w:val="0036695A"/>
    <w:rsid w:val="00370C20"/>
    <w:rsid w:val="00396B02"/>
    <w:rsid w:val="004C03E4"/>
    <w:rsid w:val="00576879"/>
    <w:rsid w:val="005822D0"/>
    <w:rsid w:val="005C7DF5"/>
    <w:rsid w:val="00620CEE"/>
    <w:rsid w:val="00676A38"/>
    <w:rsid w:val="006A0C9E"/>
    <w:rsid w:val="00707301"/>
    <w:rsid w:val="00784CA9"/>
    <w:rsid w:val="007A265D"/>
    <w:rsid w:val="007E3C75"/>
    <w:rsid w:val="0080421D"/>
    <w:rsid w:val="00961325"/>
    <w:rsid w:val="00976AB1"/>
    <w:rsid w:val="009921AA"/>
    <w:rsid w:val="009E4BDD"/>
    <w:rsid w:val="00A75D39"/>
    <w:rsid w:val="00A93107"/>
    <w:rsid w:val="00AC5D03"/>
    <w:rsid w:val="00BE00EA"/>
    <w:rsid w:val="00C32BE1"/>
    <w:rsid w:val="00C61B8E"/>
    <w:rsid w:val="00D34205"/>
    <w:rsid w:val="00DA09EE"/>
    <w:rsid w:val="00DD7AAA"/>
    <w:rsid w:val="00EE118D"/>
    <w:rsid w:val="00EF2FA2"/>
    <w:rsid w:val="00F72923"/>
    <w:rsid w:val="00FE4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Печерица Наталья Александровна</dc:creator>
  <cp:lastModifiedBy>Lazareva.OA</cp:lastModifiedBy>
  <cp:revision>2</cp:revision>
  <cp:lastPrinted>2015-02-11T17:02:00Z</cp:lastPrinted>
  <dcterms:created xsi:type="dcterms:W3CDTF">2015-03-20T06:44:00Z</dcterms:created>
  <dcterms:modified xsi:type="dcterms:W3CDTF">2015-03-20T06:44:00Z</dcterms:modified>
</cp:coreProperties>
</file>